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EE64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0FCF84" w14:textId="5BB32B97" w:rsidR="00EE647D" w:rsidRDefault="00EE647D" w:rsidP="00826311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47D">
        <w:rPr>
          <w:rFonts w:ascii="Times New Roman" w:hAnsi="Times New Roman" w:cs="Times New Roman"/>
          <w:sz w:val="28"/>
          <w:szCs w:val="28"/>
        </w:rPr>
        <w:t xml:space="preserve">по проекту межевания территории </w:t>
      </w:r>
      <w:r w:rsidR="00826311" w:rsidRPr="00826311">
        <w:rPr>
          <w:rFonts w:ascii="Times New Roman" w:hAnsi="Times New Roman" w:cs="Times New Roman"/>
          <w:sz w:val="28"/>
          <w:szCs w:val="28"/>
        </w:rPr>
        <w:t>в районе земельного  участка  с кадастровым номером 38:31:000049:36 г.Усолье-Сибирское городского округа город Усолье-Сибирское Иркутской области Российской Федерации</w:t>
      </w:r>
    </w:p>
    <w:p w14:paraId="5175E439" w14:textId="77777777" w:rsidR="00826311" w:rsidRDefault="00826311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835546" w14:textId="2BDCD220" w:rsidR="00E319C4" w:rsidRPr="009167AE" w:rsidRDefault="00E319C4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E647D">
        <w:rPr>
          <w:rFonts w:ascii="Times New Roman" w:hAnsi="Times New Roman" w:cs="Times New Roman"/>
          <w:b/>
          <w:sz w:val="28"/>
          <w:szCs w:val="28"/>
        </w:rPr>
        <w:t>4</w:t>
      </w:r>
      <w:r w:rsidR="00826311">
        <w:rPr>
          <w:rFonts w:ascii="Times New Roman" w:hAnsi="Times New Roman" w:cs="Times New Roman"/>
          <w:b/>
          <w:sz w:val="28"/>
          <w:szCs w:val="28"/>
        </w:rPr>
        <w:t>4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EE647D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Default="007B392B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5621A3C1" w14:textId="77777777" w:rsidR="00EE647D" w:rsidRPr="00BC2B9F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AB575C3" w14:textId="77777777" w:rsidR="00826311" w:rsidRDefault="00920318" w:rsidP="00826311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826311" w:rsidRPr="00826311">
        <w:rPr>
          <w:rFonts w:ascii="Times New Roman" w:hAnsi="Times New Roman" w:cs="Times New Roman"/>
          <w:sz w:val="28"/>
          <w:szCs w:val="28"/>
        </w:rPr>
        <w:t>в районе земельного  участка  с кадастровым номером 38:31:000049:36 г.Усолье-Сибирское городского округа город Усолье-Сибирское Иркутской области Российской Федерации</w:t>
      </w:r>
    </w:p>
    <w:p w14:paraId="0E1990B1" w14:textId="77777777" w:rsidR="00826311" w:rsidRDefault="005A621A" w:rsidP="00826311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826311" w:rsidRPr="00826311">
        <w:rPr>
          <w:rFonts w:ascii="Times New Roman" w:hAnsi="Times New Roman" w:cs="Times New Roman"/>
          <w:sz w:val="28"/>
          <w:szCs w:val="28"/>
        </w:rPr>
        <w:t>10.04.2025г. – 17.09.2026г.</w:t>
      </w:r>
    </w:p>
    <w:p w14:paraId="319BD9F4" w14:textId="1EF3E80A" w:rsidR="007B392B" w:rsidRPr="009167AE" w:rsidRDefault="007B392B" w:rsidP="00826311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43053870" w14:textId="77777777" w:rsidR="00E319C4" w:rsidRPr="009167AE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BB51BA" w14:textId="77777777" w:rsidR="005664D5" w:rsidRPr="00BC2E09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50B88FAE" w14:textId="039C2024" w:rsidR="00EE647D" w:rsidRDefault="00826311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311">
        <w:rPr>
          <w:rFonts w:ascii="Times New Roman" w:hAnsi="Times New Roman" w:cs="Times New Roman"/>
          <w:sz w:val="28"/>
          <w:szCs w:val="28"/>
        </w:rPr>
        <w:t>Постановление мэра города Усолье-Сибирское от 25.09.2026г. № 85-пм «Об организации общественных обсуждений по проекту межевания территории в районе земельного  участка  с кадастровым номером 38:31:000049:36 г.Усолье-Сибирское городского округа город Усолье-Сибирское Иркутской области Российской Федерации».</w:t>
      </w:r>
    </w:p>
    <w:p w14:paraId="0EE37CAC" w14:textId="0F8073FA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5E15F19E" w:rsidR="007C5A75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47D">
        <w:rPr>
          <w:rFonts w:ascii="Times New Roman" w:hAnsi="Times New Roman" w:cs="Times New Roman"/>
          <w:color w:val="000000"/>
          <w:sz w:val="28"/>
          <w:szCs w:val="28"/>
        </w:rPr>
        <w:t>09.10.2026г. – 26.10.2026г.</w:t>
      </w:r>
    </w:p>
    <w:p w14:paraId="454CD12B" w14:textId="77777777" w:rsidR="00EE647D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8E17CA" w14:textId="73BBFBC1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0A004A10" w:rsidR="006D5246" w:rsidRPr="009167AE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от 02.10.2026г. № 39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E1383DC" w:rsidR="00BC2B9F" w:rsidRDefault="006D5246" w:rsidP="00EE64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color w:val="000000"/>
          <w:sz w:val="28"/>
          <w:szCs w:val="28"/>
        </w:rPr>
        <w:t xml:space="preserve">09.10.2026г. – 26.10.2026г.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0DA406C5" w:rsidR="00716BA7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>
        <w:rPr>
          <w:rFonts w:ascii="Times New Roman" w:hAnsi="Times New Roman" w:cs="Times New Roman"/>
          <w:sz w:val="28"/>
          <w:szCs w:val="28"/>
        </w:rPr>
        <w:t>4</w:t>
      </w:r>
      <w:r w:rsidR="00826311">
        <w:rPr>
          <w:rFonts w:ascii="Times New Roman" w:hAnsi="Times New Roman" w:cs="Times New Roman"/>
          <w:sz w:val="28"/>
          <w:szCs w:val="28"/>
        </w:rPr>
        <w:t>4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sz w:val="28"/>
          <w:szCs w:val="28"/>
        </w:rPr>
        <w:t>27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EE647D">
        <w:rPr>
          <w:rFonts w:ascii="Times New Roman" w:hAnsi="Times New Roman" w:cs="Times New Roman"/>
          <w:sz w:val="28"/>
          <w:szCs w:val="28"/>
        </w:rPr>
        <w:t>10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01D8795E" w14:textId="1789C837" w:rsidR="007C5A7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проект</w:t>
      </w:r>
      <w:r w:rsidR="00EE647D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826311" w:rsidRPr="00826311">
        <w:rPr>
          <w:rFonts w:ascii="Times New Roman" w:hAnsi="Times New Roman" w:cs="Times New Roman"/>
          <w:sz w:val="28"/>
          <w:szCs w:val="28"/>
        </w:rPr>
        <w:t xml:space="preserve">в районе земельного  участка  с кадастровым номером 38:31:000049:36 </w:t>
      </w:r>
      <w:r w:rsidR="00826311" w:rsidRPr="00826311">
        <w:rPr>
          <w:rFonts w:ascii="Times New Roman" w:hAnsi="Times New Roman" w:cs="Times New Roman"/>
          <w:sz w:val="28"/>
          <w:szCs w:val="28"/>
        </w:rPr>
        <w:lastRenderedPageBreak/>
        <w:t>г.Усолье-Сибирское городского округа город Усолье-Сибирское Иркутской области Российской Федерации</w:t>
      </w:r>
      <w:r w:rsidR="00EE647D">
        <w:rPr>
          <w:rFonts w:ascii="Times New Roman" w:hAnsi="Times New Roman" w:cs="Times New Roman"/>
          <w:sz w:val="28"/>
          <w:szCs w:val="28"/>
        </w:rPr>
        <w:t>.</w:t>
      </w:r>
    </w:p>
    <w:p w14:paraId="57800E4A" w14:textId="77777777" w:rsidR="00EE647D" w:rsidRPr="00BC2E09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C62B16F" w:rsidR="006A0338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417F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</w:p>
    <w:p w14:paraId="0A532B5C" w14:textId="77777777" w:rsidR="00F9527B" w:rsidRDefault="00C96E50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31487431" w:rsidR="00EE6A11" w:rsidRPr="00283870" w:rsidRDefault="00345AAC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E647D">
        <w:rPr>
          <w:rFonts w:ascii="Times New Roman" w:hAnsi="Times New Roman" w:cs="Times New Roman"/>
          <w:b/>
          <w:sz w:val="28"/>
          <w:szCs w:val="28"/>
          <w:u w:val="single"/>
        </w:rPr>
        <w:t>окт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135F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6F2B2D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26311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B3D5E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163D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47D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25</cp:revision>
  <cp:lastPrinted>2026-09-17T04:12:00Z</cp:lastPrinted>
  <dcterms:created xsi:type="dcterms:W3CDTF">2025-01-13T08:29:00Z</dcterms:created>
  <dcterms:modified xsi:type="dcterms:W3CDTF">2026-10-28T01:00:00Z</dcterms:modified>
</cp:coreProperties>
</file>