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0F0AF" w14:textId="567CE256" w:rsidR="008E7BC9" w:rsidRPr="00684C4B" w:rsidRDefault="008E7BC9" w:rsidP="008E7BC9">
      <w:pPr>
        <w:rPr>
          <w:rFonts w:ascii="Times New Roman" w:hAnsi="Times New Roman" w:cs="Times New Roman"/>
          <w:b/>
          <w:sz w:val="28"/>
          <w:szCs w:val="28"/>
        </w:rPr>
      </w:pPr>
      <w:r w:rsidRPr="00684C4B">
        <w:rPr>
          <w:rFonts w:ascii="Times New Roman" w:hAnsi="Times New Roman" w:cs="Times New Roman"/>
          <w:b/>
          <w:sz w:val="28"/>
          <w:szCs w:val="28"/>
        </w:rPr>
        <w:t>Реквизиты для оплаты</w:t>
      </w:r>
      <w:r w:rsidR="003060BD">
        <w:rPr>
          <w:rFonts w:ascii="Times New Roman" w:hAnsi="Times New Roman" w:cs="Times New Roman"/>
          <w:b/>
          <w:sz w:val="28"/>
          <w:szCs w:val="28"/>
        </w:rPr>
        <w:t xml:space="preserve"> пеней</w:t>
      </w:r>
      <w:r w:rsidRPr="00684C4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D5E2DC2" w14:textId="77777777" w:rsidR="008E7BC9" w:rsidRPr="00684C4B" w:rsidRDefault="008E7BC9" w:rsidP="008E7BC9">
      <w:pPr>
        <w:rPr>
          <w:rFonts w:ascii="Times New Roman" w:hAnsi="Times New Roman" w:cs="Times New Roman"/>
          <w:b/>
          <w:sz w:val="28"/>
          <w:szCs w:val="28"/>
        </w:rPr>
      </w:pPr>
    </w:p>
    <w:p w14:paraId="610E508E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УФК по Иркутской области (Администрация города Усолье-Сибирское, </w:t>
      </w:r>
    </w:p>
    <w:p w14:paraId="7D3532B2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л/с 04343011020) </w:t>
      </w:r>
    </w:p>
    <w:p w14:paraId="7CE6D211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ИНН 3819005092</w:t>
      </w:r>
    </w:p>
    <w:p w14:paraId="3E15DCAC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КПП 385101001</w:t>
      </w:r>
    </w:p>
    <w:p w14:paraId="67BF8E1F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 xml:space="preserve">Расчётный счёт </w:t>
      </w:r>
      <w:bookmarkStart w:id="0" w:name="_Hlk121392047"/>
      <w:r w:rsidRPr="00684C4B">
        <w:rPr>
          <w:rFonts w:ascii="Times New Roman" w:hAnsi="Times New Roman" w:cs="Times New Roman"/>
          <w:bCs/>
          <w:sz w:val="28"/>
          <w:szCs w:val="28"/>
        </w:rPr>
        <w:t>03100643000000013400</w:t>
      </w:r>
    </w:p>
    <w:bookmarkEnd w:id="0"/>
    <w:p w14:paraId="3ABC1AB9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proofErr w:type="spellStart"/>
      <w:proofErr w:type="gramStart"/>
      <w:r w:rsidRPr="00684C4B">
        <w:rPr>
          <w:rFonts w:ascii="Times New Roman" w:hAnsi="Times New Roman" w:cs="Times New Roman"/>
          <w:bCs/>
          <w:sz w:val="28"/>
          <w:szCs w:val="28"/>
        </w:rPr>
        <w:t>Корр.счет</w:t>
      </w:r>
      <w:proofErr w:type="spellEnd"/>
      <w:r w:rsidRPr="00684C4B">
        <w:rPr>
          <w:rFonts w:ascii="Times New Roman" w:hAnsi="Times New Roman" w:cs="Times New Roman"/>
          <w:bCs/>
          <w:sz w:val="28"/>
          <w:szCs w:val="28"/>
        </w:rPr>
        <w:t xml:space="preserve">  40102810145370000026</w:t>
      </w:r>
      <w:proofErr w:type="gramEnd"/>
    </w:p>
    <w:p w14:paraId="5D59EE6B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БИК 012520101</w:t>
      </w:r>
    </w:p>
    <w:p w14:paraId="5E1C5616" w14:textId="79137853" w:rsidR="008E7BC9" w:rsidRPr="002A2CD4" w:rsidRDefault="008E7BC9" w:rsidP="008E7BC9">
      <w:pPr>
        <w:rPr>
          <w:rFonts w:ascii="Times New Roman" w:hAnsi="Times New Roman" w:cs="Times New Roman"/>
          <w:bCs/>
          <w:strike/>
          <w:sz w:val="28"/>
          <w:szCs w:val="28"/>
        </w:rPr>
      </w:pPr>
      <w:r w:rsidRPr="002A2CD4">
        <w:rPr>
          <w:rFonts w:ascii="Times New Roman" w:hAnsi="Times New Roman" w:cs="Times New Roman"/>
          <w:bCs/>
          <w:sz w:val="28"/>
          <w:szCs w:val="28"/>
        </w:rPr>
        <w:t xml:space="preserve">КБК: </w:t>
      </w:r>
      <w:r w:rsidRPr="002A2CD4">
        <w:rPr>
          <w:rFonts w:ascii="Times New Roman" w:hAnsi="Times New Roman" w:cs="Times New Roman"/>
          <w:sz w:val="28"/>
          <w:szCs w:val="28"/>
        </w:rPr>
        <w:t>902</w:t>
      </w:r>
      <w:r w:rsidRPr="002A2CD4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3060BD">
        <w:rPr>
          <w:rFonts w:ascii="Times New Roman" w:hAnsi="Times New Roman" w:cs="Times New Roman"/>
          <w:sz w:val="28"/>
          <w:szCs w:val="28"/>
        </w:rPr>
        <w:t>1607010040000140</w:t>
      </w:r>
      <w:r w:rsidRPr="002A2CD4">
        <w:rPr>
          <w:rFonts w:ascii="Times New Roman" w:hAnsi="Times New Roman" w:cs="Times New Roman"/>
          <w:sz w:val="30"/>
          <w:szCs w:val="30"/>
        </w:rPr>
        <w:t xml:space="preserve"> </w:t>
      </w:r>
      <w:r w:rsidRPr="002A2CD4">
        <w:rPr>
          <w:rFonts w:ascii="Times New Roman" w:hAnsi="Times New Roman" w:cs="Times New Roman"/>
          <w:bCs/>
          <w:strike/>
          <w:sz w:val="28"/>
          <w:szCs w:val="28"/>
        </w:rPr>
        <w:t xml:space="preserve"> </w:t>
      </w:r>
    </w:p>
    <w:p w14:paraId="001F7452" w14:textId="77777777" w:rsidR="008E7BC9" w:rsidRPr="00684C4B" w:rsidRDefault="008E7BC9" w:rsidP="008E7BC9">
      <w:pPr>
        <w:rPr>
          <w:rFonts w:ascii="Times New Roman" w:hAnsi="Times New Roman" w:cs="Times New Roman"/>
          <w:bCs/>
          <w:sz w:val="28"/>
          <w:szCs w:val="28"/>
        </w:rPr>
      </w:pPr>
      <w:r w:rsidRPr="00684C4B">
        <w:rPr>
          <w:rFonts w:ascii="Times New Roman" w:hAnsi="Times New Roman" w:cs="Times New Roman"/>
          <w:bCs/>
          <w:sz w:val="28"/>
          <w:szCs w:val="28"/>
        </w:rPr>
        <w:t>ОКТМО: 25736000</w:t>
      </w:r>
    </w:p>
    <w:p w14:paraId="51BE1799" w14:textId="4F3FEB76" w:rsidR="008E7BC9" w:rsidRPr="00684C4B" w:rsidRDefault="00B84D7A" w:rsidP="008E7BC9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Банк: </w:t>
      </w:r>
      <w:bookmarkStart w:id="1" w:name="_GoBack"/>
      <w:bookmarkEnd w:id="1"/>
      <w:r>
        <w:rPr>
          <w:rFonts w:ascii="Times New Roman" w:hAnsi="Times New Roman" w:cs="Times New Roman"/>
          <w:bCs/>
          <w:sz w:val="28"/>
          <w:szCs w:val="28"/>
        </w:rPr>
        <w:t xml:space="preserve">ОКЦ № 4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СибГУ</w:t>
      </w:r>
      <w:proofErr w:type="spellEnd"/>
      <w:r w:rsidR="008E7BC9" w:rsidRPr="00684C4B">
        <w:rPr>
          <w:rFonts w:ascii="Times New Roman" w:hAnsi="Times New Roman" w:cs="Times New Roman"/>
          <w:bCs/>
          <w:sz w:val="28"/>
          <w:szCs w:val="28"/>
        </w:rPr>
        <w:t xml:space="preserve"> Банка России//УФК по Иркутской области г. Иркутск</w:t>
      </w:r>
    </w:p>
    <w:p w14:paraId="4261CD81" w14:textId="77777777" w:rsidR="001374CE" w:rsidRDefault="001374CE"/>
    <w:sectPr w:rsidR="00137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0F5"/>
    <w:rsid w:val="001374CE"/>
    <w:rsid w:val="001500F5"/>
    <w:rsid w:val="002A2CD4"/>
    <w:rsid w:val="002E3C6A"/>
    <w:rsid w:val="003060BD"/>
    <w:rsid w:val="004C4EA2"/>
    <w:rsid w:val="00684C4B"/>
    <w:rsid w:val="007A34AC"/>
    <w:rsid w:val="008E7BC9"/>
    <w:rsid w:val="00B84D7A"/>
    <w:rsid w:val="00E5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6D76E"/>
  <w15:chartTrackingRefBased/>
  <w15:docId w15:val="{FD653C97-9775-4BCB-AE0F-B5027121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7BC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9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Чикотеева Наталья Анатольевна</cp:lastModifiedBy>
  <cp:revision>4</cp:revision>
  <cp:lastPrinted>2024-11-27T02:21:00Z</cp:lastPrinted>
  <dcterms:created xsi:type="dcterms:W3CDTF">2025-11-11T01:02:00Z</dcterms:created>
  <dcterms:modified xsi:type="dcterms:W3CDTF">2025-11-11T01:04:00Z</dcterms:modified>
</cp:coreProperties>
</file>