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B000BC" w14:textId="77777777" w:rsidR="00946C3A" w:rsidRPr="00812708" w:rsidRDefault="00946C3A" w:rsidP="00946C3A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BC3BBCE" wp14:editId="7F08B635">
            <wp:simplePos x="0" y="0"/>
            <wp:positionH relativeFrom="margin">
              <wp:posOffset>463550</wp:posOffset>
            </wp:positionH>
            <wp:positionV relativeFrom="paragraph">
              <wp:posOffset>5715</wp:posOffset>
            </wp:positionV>
            <wp:extent cx="5147310" cy="2396490"/>
            <wp:effectExtent l="0" t="0" r="0" b="3810"/>
            <wp:wrapTight wrapText="bothSides">
              <wp:wrapPolygon edited="0">
                <wp:start x="0" y="0"/>
                <wp:lineTo x="0" y="21463"/>
                <wp:lineTo x="21504" y="21463"/>
                <wp:lineTo x="2150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2396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90EFA" w14:textId="77777777" w:rsidR="00946C3A" w:rsidRPr="00812708" w:rsidRDefault="00946C3A" w:rsidP="00946C3A"/>
    <w:p w14:paraId="5E606F20" w14:textId="77777777" w:rsidR="00946C3A" w:rsidRPr="00812708" w:rsidRDefault="00946C3A" w:rsidP="00946C3A">
      <w:pPr>
        <w:jc w:val="center"/>
      </w:pPr>
    </w:p>
    <w:p w14:paraId="34940474" w14:textId="77777777" w:rsidR="00946C3A" w:rsidRPr="00812708" w:rsidRDefault="00946C3A" w:rsidP="00946C3A"/>
    <w:p w14:paraId="2D7BAA36" w14:textId="77777777" w:rsidR="00946C3A" w:rsidRPr="00812708" w:rsidRDefault="00946C3A" w:rsidP="00946C3A"/>
    <w:p w14:paraId="7C3DABCF" w14:textId="77777777" w:rsidR="00946C3A" w:rsidRPr="00812708" w:rsidRDefault="00946C3A" w:rsidP="00946C3A"/>
    <w:p w14:paraId="64F52E5D" w14:textId="77777777" w:rsidR="00946C3A" w:rsidRPr="00812708" w:rsidRDefault="00946C3A" w:rsidP="00946C3A"/>
    <w:p w14:paraId="2D00A3E4" w14:textId="77777777" w:rsidR="00946C3A" w:rsidRPr="00812708" w:rsidRDefault="00946C3A" w:rsidP="00946C3A"/>
    <w:p w14:paraId="0C9C3035" w14:textId="77777777" w:rsidR="00F95A84" w:rsidRPr="00812708" w:rsidRDefault="00F95A84" w:rsidP="00946C3A"/>
    <w:p w14:paraId="5EF21494" w14:textId="77777777" w:rsidR="00B63B3D" w:rsidRPr="005C06F4" w:rsidRDefault="00B63B3D" w:rsidP="00B63B3D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 муниципальную</w:t>
      </w:r>
    </w:p>
    <w:p w14:paraId="080C5BDE" w14:textId="77777777" w:rsidR="00B63B3D" w:rsidRPr="005C06F4" w:rsidRDefault="00B63B3D" w:rsidP="00B63B3D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программу города Усолье-Сибирское</w:t>
      </w:r>
    </w:p>
    <w:p w14:paraId="5D2D0EEA" w14:textId="77777777" w:rsidR="00B63B3D" w:rsidRPr="005C06F4" w:rsidRDefault="00B63B3D" w:rsidP="00B63B3D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«Формирование современной городской</w:t>
      </w:r>
    </w:p>
    <w:p w14:paraId="24A21AD9" w14:textId="77777777" w:rsidR="00B63B3D" w:rsidRPr="005C06F4" w:rsidRDefault="00B63B3D" w:rsidP="00B63B3D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среды» на 2018-202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годы, утвержденную</w:t>
      </w:r>
    </w:p>
    <w:p w14:paraId="79ECC9A0" w14:textId="77777777" w:rsidR="00B63B3D" w:rsidRPr="005C06F4" w:rsidRDefault="00B63B3D" w:rsidP="00B63B3D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постановлением администрации города </w:t>
      </w:r>
    </w:p>
    <w:p w14:paraId="0BFFF451" w14:textId="77777777" w:rsidR="00B63B3D" w:rsidRDefault="00B63B3D" w:rsidP="00B63B3D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Усолье-Сибирское от 15.11.2017 № 2495</w:t>
      </w:r>
    </w:p>
    <w:p w14:paraId="754C7E32" w14:textId="14700843" w:rsidR="00B63B3D" w:rsidRPr="005C06F4" w:rsidRDefault="00B63B3D" w:rsidP="00B63B3D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(в редакции от </w:t>
      </w:r>
      <w:r w:rsidR="007134B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12.01.2022 </w:t>
      </w:r>
      <w:r w:rsidRPr="009F4142">
        <w:rPr>
          <w:rFonts w:ascii="Times New Roman" w:hAnsi="Times New Roman" w:cs="Times New Roman"/>
          <w:b/>
          <w:sz w:val="24"/>
          <w:szCs w:val="24"/>
          <w:lang w:eastAsia="ru-RU"/>
        </w:rPr>
        <w:t>№</w:t>
      </w:r>
      <w:r w:rsidR="0053766E" w:rsidRPr="009F414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34BB">
        <w:rPr>
          <w:rFonts w:ascii="Times New Roman" w:hAnsi="Times New Roman" w:cs="Times New Roman"/>
          <w:b/>
          <w:sz w:val="24"/>
          <w:szCs w:val="24"/>
          <w:lang w:eastAsia="ru-RU"/>
        </w:rPr>
        <w:t>13-па</w:t>
      </w:r>
      <w:r w:rsidRPr="009F4142"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</w:p>
    <w:p w14:paraId="51C5810A" w14:textId="77777777" w:rsidR="00762F8D" w:rsidRDefault="00762F8D" w:rsidP="00762F8D">
      <w:pPr>
        <w:pStyle w:val="a4"/>
        <w:jc w:val="both"/>
      </w:pPr>
    </w:p>
    <w:p w14:paraId="5305DB33" w14:textId="77777777" w:rsidR="00762F8D" w:rsidRDefault="00762F8D" w:rsidP="00762F8D">
      <w:pPr>
        <w:pStyle w:val="a4"/>
        <w:jc w:val="both"/>
      </w:pPr>
    </w:p>
    <w:p w14:paraId="4B42A4D1" w14:textId="0919EB2D" w:rsidR="00762F8D" w:rsidRDefault="007134BB" w:rsidP="002359A3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В соответствии с</w:t>
      </w:r>
      <w:r w:rsidR="00033853" w:rsidRPr="00033853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решением Думы города Усол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ье-Сибирское от 23.12.2021 г. № </w:t>
      </w:r>
      <w:r w:rsidR="00033853" w:rsidRPr="00033853">
        <w:rPr>
          <w:rFonts w:ascii="Times New Roman" w:eastAsia="Calibri" w:hAnsi="Times New Roman" w:cs="Times New Roman"/>
          <w:sz w:val="27"/>
          <w:szCs w:val="27"/>
          <w:lang w:eastAsia="ru-RU"/>
        </w:rPr>
        <w:t>79/7 «Об утверждении бюджета города Усолье-Сибирское на 2022 год и плановый период 2023-2024 годов»,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 1901, руководствуясь ст. ст. 28, 55 Устава города Усолье-Сибирское, администрация города Усолье-Сибирское</w:t>
      </w:r>
      <w:r w:rsidR="00033853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</w:p>
    <w:p w14:paraId="1238A2C7" w14:textId="77777777" w:rsidR="00946C3A" w:rsidRDefault="00946C3A" w:rsidP="00DA20A7">
      <w:pPr>
        <w:tabs>
          <w:tab w:val="left" w:pos="910"/>
        </w:tabs>
        <w:spacing w:line="276" w:lineRule="auto"/>
        <w:jc w:val="both"/>
      </w:pPr>
    </w:p>
    <w:p w14:paraId="21C96E4F" w14:textId="77777777" w:rsidR="00946C3A" w:rsidRDefault="00946C3A" w:rsidP="00946C3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ПОСТАНОВЛЯЕТ</w:t>
      </w:r>
      <w:r w:rsidRPr="00BF6F3C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14:paraId="47998126" w14:textId="77777777" w:rsidR="00946C3A" w:rsidRDefault="00946C3A" w:rsidP="00946C3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77120F" w14:textId="005746FD" w:rsidR="00BE6AFD" w:rsidRDefault="00E211B0" w:rsidP="002359A3">
      <w:pPr>
        <w:pStyle w:val="1"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  <w:rPr>
          <w:sz w:val="27"/>
          <w:szCs w:val="27"/>
        </w:rPr>
      </w:pPr>
      <w:r w:rsidRPr="00BB0E7F">
        <w:rPr>
          <w:sz w:val="27"/>
          <w:szCs w:val="27"/>
        </w:rPr>
        <w:t xml:space="preserve">Внести в </w:t>
      </w:r>
      <w:r w:rsidR="009C009F">
        <w:rPr>
          <w:sz w:val="27"/>
          <w:szCs w:val="27"/>
        </w:rPr>
        <w:t xml:space="preserve">муниципальную программу </w:t>
      </w:r>
      <w:r w:rsidRPr="00BB0E7F">
        <w:rPr>
          <w:sz w:val="27"/>
          <w:szCs w:val="27"/>
        </w:rPr>
        <w:t xml:space="preserve">города Усолье-Сибирское </w:t>
      </w:r>
      <w:r w:rsidR="009C009F" w:rsidRPr="009C009F">
        <w:rPr>
          <w:sz w:val="27"/>
          <w:szCs w:val="27"/>
        </w:rPr>
        <w:t>«Формирование современной городской среды» на 2018-2024 годы</w:t>
      </w:r>
      <w:r w:rsidR="009C009F">
        <w:rPr>
          <w:sz w:val="27"/>
          <w:szCs w:val="27"/>
        </w:rPr>
        <w:t>, утвержденную постановлением администрации города Усолье-Сибирское</w:t>
      </w:r>
      <w:r w:rsidR="009C009F" w:rsidRPr="009C009F">
        <w:rPr>
          <w:sz w:val="27"/>
          <w:szCs w:val="27"/>
        </w:rPr>
        <w:t xml:space="preserve"> </w:t>
      </w:r>
      <w:r w:rsidRPr="00BB0E7F">
        <w:rPr>
          <w:sz w:val="27"/>
          <w:szCs w:val="27"/>
        </w:rPr>
        <w:t>от 15.11.2017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2495</w:t>
      </w:r>
      <w:r w:rsidR="009C009F">
        <w:rPr>
          <w:sz w:val="27"/>
          <w:szCs w:val="27"/>
        </w:rPr>
        <w:t xml:space="preserve"> </w:t>
      </w:r>
      <w:r w:rsidRPr="00BB0E7F">
        <w:rPr>
          <w:sz w:val="27"/>
          <w:szCs w:val="27"/>
        </w:rPr>
        <w:t>(в редакции постановлений администрации города Усолье-Сибирское от 24.01.2018</w:t>
      </w:r>
      <w:r w:rsidR="004D70BB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 162, от 28.03.2018 </w:t>
      </w:r>
      <w:r w:rsidR="008C4E46">
        <w:rPr>
          <w:sz w:val="27"/>
          <w:szCs w:val="27"/>
        </w:rPr>
        <w:t xml:space="preserve">г. </w:t>
      </w:r>
      <w:r w:rsidRPr="00BB0E7F">
        <w:rPr>
          <w:sz w:val="27"/>
          <w:szCs w:val="27"/>
        </w:rPr>
        <w:t>№ 661, от 20.06.2018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 1198, от 19.07.2018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1372, от 06.11.2018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1979</w:t>
      </w:r>
      <w:r w:rsidR="005D4D21" w:rsidRPr="00BB0E7F">
        <w:rPr>
          <w:sz w:val="27"/>
          <w:szCs w:val="27"/>
        </w:rPr>
        <w:t xml:space="preserve">, от </w:t>
      </w:r>
      <w:r w:rsidR="004016B5" w:rsidRPr="00BB0E7F">
        <w:rPr>
          <w:sz w:val="27"/>
          <w:szCs w:val="27"/>
        </w:rPr>
        <w:t>21</w:t>
      </w:r>
      <w:r w:rsidR="005D4D21" w:rsidRPr="00BB0E7F">
        <w:rPr>
          <w:sz w:val="27"/>
          <w:szCs w:val="27"/>
        </w:rPr>
        <w:t>.02.2019</w:t>
      </w:r>
      <w:r w:rsidR="008C4E46">
        <w:rPr>
          <w:sz w:val="27"/>
          <w:szCs w:val="27"/>
        </w:rPr>
        <w:t xml:space="preserve"> г.</w:t>
      </w:r>
      <w:r w:rsidR="005D4D21" w:rsidRPr="00BB0E7F">
        <w:rPr>
          <w:sz w:val="27"/>
          <w:szCs w:val="27"/>
        </w:rPr>
        <w:t xml:space="preserve"> № </w:t>
      </w:r>
      <w:r w:rsidR="004016B5" w:rsidRPr="00BB0E7F">
        <w:rPr>
          <w:sz w:val="27"/>
          <w:szCs w:val="27"/>
        </w:rPr>
        <w:t>382</w:t>
      </w:r>
      <w:r w:rsidR="0080121E" w:rsidRPr="00BB0E7F">
        <w:rPr>
          <w:sz w:val="27"/>
          <w:szCs w:val="27"/>
        </w:rPr>
        <w:t>, от 29.03.2019 г. № 707, от 06.05.2019 г.</w:t>
      </w:r>
      <w:r w:rsidR="00BB0E7F">
        <w:rPr>
          <w:sz w:val="27"/>
          <w:szCs w:val="27"/>
        </w:rPr>
        <w:t xml:space="preserve"> </w:t>
      </w:r>
      <w:r w:rsidR="0080121E" w:rsidRPr="00BB0E7F">
        <w:rPr>
          <w:sz w:val="27"/>
          <w:szCs w:val="27"/>
        </w:rPr>
        <w:t>№ 975, от 03.06.2019 г. № 1300, от 01.08.2019 г. № 1898</w:t>
      </w:r>
      <w:r w:rsidR="00022CD1">
        <w:rPr>
          <w:sz w:val="27"/>
          <w:szCs w:val="27"/>
        </w:rPr>
        <w:t>, от 15.11.2019 г. № 2813, от 20.01.2020 г. № 71</w:t>
      </w:r>
      <w:r w:rsidR="00EF6C7A">
        <w:rPr>
          <w:sz w:val="27"/>
          <w:szCs w:val="27"/>
        </w:rPr>
        <w:t>, от 02.03.2020 г. №</w:t>
      </w:r>
      <w:r w:rsidR="00DF4F35">
        <w:rPr>
          <w:sz w:val="27"/>
          <w:szCs w:val="27"/>
        </w:rPr>
        <w:t xml:space="preserve"> 455</w:t>
      </w:r>
      <w:r w:rsidR="000C6F0C">
        <w:rPr>
          <w:sz w:val="27"/>
          <w:szCs w:val="27"/>
        </w:rPr>
        <w:t>, от 01.04.2020 г. № 677</w:t>
      </w:r>
      <w:r w:rsidR="001A1B08">
        <w:rPr>
          <w:sz w:val="27"/>
          <w:szCs w:val="27"/>
        </w:rPr>
        <w:t>, от 29.07.2020 г. № 1344</w:t>
      </w:r>
      <w:r w:rsidR="009E6A54">
        <w:rPr>
          <w:sz w:val="27"/>
          <w:szCs w:val="27"/>
        </w:rPr>
        <w:t>, от 21.09.2020 г. № 1662</w:t>
      </w:r>
      <w:r w:rsidR="00566E33">
        <w:rPr>
          <w:sz w:val="27"/>
          <w:szCs w:val="27"/>
        </w:rPr>
        <w:t>, от 12.11.2020 г. № 2083</w:t>
      </w:r>
      <w:r w:rsidR="00421442">
        <w:rPr>
          <w:sz w:val="27"/>
          <w:szCs w:val="27"/>
        </w:rPr>
        <w:t>, от 15.01.2021 г. № 50</w:t>
      </w:r>
      <w:r w:rsidR="00C70475">
        <w:rPr>
          <w:sz w:val="27"/>
          <w:szCs w:val="27"/>
        </w:rPr>
        <w:t>, от 10.03.2021 г. № 466</w:t>
      </w:r>
      <w:r w:rsidR="006726CC">
        <w:rPr>
          <w:sz w:val="27"/>
          <w:szCs w:val="27"/>
        </w:rPr>
        <w:t>, от 17.06.2021 г. № 1251-па</w:t>
      </w:r>
      <w:r w:rsidR="002359A3">
        <w:rPr>
          <w:sz w:val="27"/>
          <w:szCs w:val="27"/>
        </w:rPr>
        <w:t>, от 26.08.2021 г. № 1723-па</w:t>
      </w:r>
      <w:r w:rsidR="00582E0D">
        <w:rPr>
          <w:sz w:val="27"/>
          <w:szCs w:val="27"/>
        </w:rPr>
        <w:t xml:space="preserve">, от </w:t>
      </w:r>
      <w:r w:rsidR="009F4142">
        <w:rPr>
          <w:sz w:val="27"/>
          <w:szCs w:val="27"/>
        </w:rPr>
        <w:t>18.</w:t>
      </w:r>
      <w:r w:rsidR="009F4142" w:rsidRPr="009F4142">
        <w:rPr>
          <w:sz w:val="27"/>
          <w:szCs w:val="27"/>
        </w:rPr>
        <w:t>10.</w:t>
      </w:r>
      <w:r w:rsidR="00582E0D" w:rsidRPr="009F4142">
        <w:rPr>
          <w:sz w:val="27"/>
          <w:szCs w:val="27"/>
        </w:rPr>
        <w:t xml:space="preserve">2021 г. № </w:t>
      </w:r>
      <w:r w:rsidR="009F4142" w:rsidRPr="009F4142">
        <w:rPr>
          <w:sz w:val="27"/>
          <w:szCs w:val="27"/>
        </w:rPr>
        <w:t>2126</w:t>
      </w:r>
      <w:r w:rsidR="00582E0D" w:rsidRPr="009F4142">
        <w:rPr>
          <w:sz w:val="27"/>
          <w:szCs w:val="27"/>
        </w:rPr>
        <w:t>-па</w:t>
      </w:r>
      <w:r w:rsidR="00033853">
        <w:rPr>
          <w:sz w:val="27"/>
          <w:szCs w:val="27"/>
        </w:rPr>
        <w:t xml:space="preserve">, от </w:t>
      </w:r>
      <w:r w:rsidR="007134BB">
        <w:rPr>
          <w:sz w:val="27"/>
          <w:szCs w:val="27"/>
        </w:rPr>
        <w:t>12.01.2022 г. № 13-па</w:t>
      </w:r>
      <w:r w:rsidRPr="009F4142">
        <w:rPr>
          <w:sz w:val="27"/>
          <w:szCs w:val="27"/>
        </w:rPr>
        <w:t>) (далее</w:t>
      </w:r>
      <w:r w:rsidRPr="00BB0E7F">
        <w:rPr>
          <w:sz w:val="27"/>
          <w:szCs w:val="27"/>
        </w:rPr>
        <w:t xml:space="preserve"> – </w:t>
      </w:r>
      <w:r w:rsidR="00022CD1">
        <w:rPr>
          <w:sz w:val="27"/>
          <w:szCs w:val="27"/>
        </w:rPr>
        <w:t>Программа</w:t>
      </w:r>
      <w:r w:rsidRPr="00BB0E7F">
        <w:rPr>
          <w:sz w:val="27"/>
          <w:szCs w:val="27"/>
        </w:rPr>
        <w:t>)</w:t>
      </w:r>
      <w:r w:rsidR="00B15AC7">
        <w:rPr>
          <w:sz w:val="27"/>
          <w:szCs w:val="27"/>
        </w:rPr>
        <w:t>,</w:t>
      </w:r>
      <w:r w:rsidRPr="00BB0E7F">
        <w:rPr>
          <w:sz w:val="27"/>
          <w:szCs w:val="27"/>
        </w:rPr>
        <w:t xml:space="preserve"> </w:t>
      </w:r>
      <w:r w:rsidR="007136A0">
        <w:rPr>
          <w:sz w:val="27"/>
          <w:szCs w:val="27"/>
        </w:rPr>
        <w:t>следующи</w:t>
      </w:r>
      <w:r w:rsidR="00022CD1">
        <w:rPr>
          <w:sz w:val="27"/>
          <w:szCs w:val="27"/>
        </w:rPr>
        <w:t>е изменени</w:t>
      </w:r>
      <w:r w:rsidR="007136A0">
        <w:rPr>
          <w:sz w:val="27"/>
          <w:szCs w:val="27"/>
        </w:rPr>
        <w:t>я</w:t>
      </w:r>
      <w:r w:rsidR="00022CD1">
        <w:rPr>
          <w:sz w:val="27"/>
          <w:szCs w:val="27"/>
        </w:rPr>
        <w:t>:</w:t>
      </w:r>
    </w:p>
    <w:p w14:paraId="66D4B522" w14:textId="06AFCEB9" w:rsidR="00F356A4" w:rsidRDefault="000E5EBA" w:rsidP="00E922DD">
      <w:pPr>
        <w:pStyle w:val="1"/>
        <w:numPr>
          <w:ilvl w:val="1"/>
          <w:numId w:val="27"/>
        </w:numPr>
        <w:tabs>
          <w:tab w:val="left" w:pos="1134"/>
        </w:tabs>
        <w:spacing w:line="276" w:lineRule="auto"/>
        <w:ind w:left="0" w:firstLine="615"/>
        <w:rPr>
          <w:sz w:val="27"/>
          <w:szCs w:val="27"/>
        </w:rPr>
      </w:pPr>
      <w:r>
        <w:rPr>
          <w:sz w:val="27"/>
          <w:szCs w:val="27"/>
        </w:rPr>
        <w:lastRenderedPageBreak/>
        <w:t>С</w:t>
      </w:r>
      <w:r w:rsidR="00BE6AFD">
        <w:rPr>
          <w:sz w:val="27"/>
          <w:szCs w:val="27"/>
        </w:rPr>
        <w:t>трок</w:t>
      </w:r>
      <w:r>
        <w:rPr>
          <w:sz w:val="27"/>
          <w:szCs w:val="27"/>
        </w:rPr>
        <w:t>у</w:t>
      </w:r>
      <w:r w:rsidR="00BE6AFD">
        <w:rPr>
          <w:sz w:val="27"/>
          <w:szCs w:val="27"/>
        </w:rPr>
        <w:t xml:space="preserve"> «</w:t>
      </w:r>
      <w:r w:rsidR="00BE6AFD" w:rsidRPr="00BE6AFD">
        <w:rPr>
          <w:sz w:val="27"/>
          <w:szCs w:val="27"/>
        </w:rPr>
        <w:t>Ресурсное обеспечение муниципальной программы</w:t>
      </w:r>
      <w:r w:rsidR="00BE6AFD">
        <w:rPr>
          <w:sz w:val="27"/>
          <w:szCs w:val="27"/>
        </w:rPr>
        <w:t xml:space="preserve">» Паспорта Программы </w:t>
      </w:r>
      <w:r>
        <w:rPr>
          <w:sz w:val="27"/>
          <w:szCs w:val="27"/>
        </w:rPr>
        <w:t>изложить в новой редакции:</w:t>
      </w:r>
    </w:p>
    <w:tbl>
      <w:tblPr>
        <w:tblW w:w="10065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40"/>
        <w:gridCol w:w="5925"/>
      </w:tblGrid>
      <w:tr w:rsidR="00E1049C" w:rsidRPr="008942BA" w14:paraId="6FDF1EF7" w14:textId="77777777" w:rsidTr="003208F6">
        <w:trPr>
          <w:trHeight w:val="529"/>
          <w:tblCellSpacing w:w="5" w:type="nil"/>
        </w:trPr>
        <w:tc>
          <w:tcPr>
            <w:tcW w:w="4140" w:type="dxa"/>
            <w:tcBorders>
              <w:bottom w:val="single" w:sz="4" w:space="0" w:color="auto"/>
            </w:tcBorders>
          </w:tcPr>
          <w:p w14:paraId="160BAFBC" w14:textId="77777777" w:rsidR="00E1049C" w:rsidRPr="00E70A64" w:rsidRDefault="00E1049C" w:rsidP="003208F6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70A64">
              <w:rPr>
                <w:rFonts w:ascii="Times New Roman" w:hAnsi="Times New Roman"/>
                <w:sz w:val="27"/>
                <w:szCs w:val="27"/>
              </w:rPr>
              <w:t>Ресурсное обеспечение муниципальной программы</w:t>
            </w:r>
          </w:p>
        </w:tc>
        <w:tc>
          <w:tcPr>
            <w:tcW w:w="5925" w:type="dxa"/>
            <w:tcBorders>
              <w:bottom w:val="single" w:sz="4" w:space="0" w:color="auto"/>
            </w:tcBorders>
          </w:tcPr>
          <w:p w14:paraId="59617C36" w14:textId="3C1E8FA6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 xml:space="preserve">Общий объем финансирования муниципальной программы составляет 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>4</w:t>
            </w:r>
            <w:r w:rsidR="00DB5583">
              <w:rPr>
                <w:rFonts w:ascii="Times New Roman" w:hAnsi="Times New Roman"/>
                <w:b/>
                <w:sz w:val="27"/>
                <w:szCs w:val="27"/>
              </w:rPr>
              <w:t>0</w:t>
            </w:r>
            <w:r w:rsidR="00033853">
              <w:rPr>
                <w:rFonts w:ascii="Times New Roman" w:hAnsi="Times New Roman"/>
                <w:b/>
                <w:sz w:val="27"/>
                <w:szCs w:val="27"/>
              </w:rPr>
              <w:t>4 595 562,50</w:t>
            </w:r>
            <w:r w:rsidRPr="00994A44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Pr="00994A44">
              <w:rPr>
                <w:rFonts w:ascii="Times New Roman" w:hAnsi="Times New Roman"/>
                <w:sz w:val="27"/>
                <w:szCs w:val="27"/>
              </w:rPr>
              <w:t>руб., в том числе по годам:</w:t>
            </w:r>
          </w:p>
          <w:p w14:paraId="0BE7174F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2018 год – 43 902 538,94 руб.;</w:t>
            </w:r>
          </w:p>
          <w:p w14:paraId="3B75F68F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2019 год – 64 045 216,06 руб.;</w:t>
            </w:r>
          </w:p>
          <w:p w14:paraId="3780A304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2020 год – 86 901 811,42 руб.;</w:t>
            </w:r>
          </w:p>
          <w:p w14:paraId="5CFAACD7" w14:textId="278CE52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 xml:space="preserve">2021 год – </w:t>
            </w:r>
            <w:r w:rsidRPr="00D17BAF">
              <w:rPr>
                <w:rFonts w:ascii="Times New Roman" w:hAnsi="Times New Roman"/>
                <w:sz w:val="27"/>
                <w:szCs w:val="27"/>
              </w:rPr>
              <w:t>15</w:t>
            </w:r>
            <w:r w:rsidR="00033853">
              <w:rPr>
                <w:rFonts w:ascii="Times New Roman" w:hAnsi="Times New Roman"/>
                <w:sz w:val="27"/>
                <w:szCs w:val="27"/>
              </w:rPr>
              <w:t>4 794 627,56</w:t>
            </w:r>
            <w:r w:rsidRPr="00994A44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17C58C86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2022 год – 44 872 722,84</w:t>
            </w:r>
            <w:r w:rsidRPr="00994A44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10ACB10C" w14:textId="319F4121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 xml:space="preserve">2023 год – </w:t>
            </w:r>
            <w:r w:rsidR="00DB5583">
              <w:rPr>
                <w:rFonts w:ascii="Times New Roman" w:hAnsi="Times New Roman"/>
                <w:sz w:val="27"/>
                <w:szCs w:val="27"/>
              </w:rPr>
              <w:t>5 039 322,84</w:t>
            </w:r>
            <w:r w:rsidRPr="00994A44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4C10CDF5" w14:textId="2C67F345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 xml:space="preserve">2024 год – </w:t>
            </w:r>
            <w:r w:rsidR="00DB5583">
              <w:rPr>
                <w:rFonts w:ascii="Times New Roman" w:hAnsi="Times New Roman"/>
                <w:sz w:val="27"/>
                <w:szCs w:val="27"/>
              </w:rPr>
              <w:t>5 039</w:t>
            </w:r>
            <w:r w:rsidRPr="00994A44">
              <w:rPr>
                <w:rFonts w:ascii="Times New Roman" w:hAnsi="Times New Roman"/>
                <w:sz w:val="27"/>
                <w:szCs w:val="27"/>
              </w:rPr>
              <w:t> 322,84 руб.</w:t>
            </w:r>
          </w:p>
          <w:p w14:paraId="3BBA1D7A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 xml:space="preserve">Из них средства местного бюджета составляют: </w:t>
            </w:r>
          </w:p>
          <w:p w14:paraId="6E099341" w14:textId="1DA0CA45" w:rsidR="00E1049C" w:rsidRPr="00994A44" w:rsidRDefault="00DB5583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32</w:t>
            </w:r>
            <w:r w:rsidR="00033853">
              <w:rPr>
                <w:rFonts w:ascii="Times New Roman" w:hAnsi="Times New Roman"/>
                <w:b/>
                <w:sz w:val="27"/>
                <w:szCs w:val="27"/>
              </w:rPr>
              <w:t> 250 030,27</w:t>
            </w:r>
            <w:r w:rsidR="00E1049C" w:rsidRPr="00994A44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="00E1049C" w:rsidRPr="00994A44">
              <w:rPr>
                <w:rFonts w:ascii="Times New Roman" w:hAnsi="Times New Roman"/>
                <w:sz w:val="27"/>
                <w:szCs w:val="27"/>
              </w:rPr>
              <w:t>руб., в том числе по годам:</w:t>
            </w:r>
          </w:p>
          <w:p w14:paraId="00631ED3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2018 год – 1 336 011,72 руб.;</w:t>
            </w:r>
          </w:p>
          <w:p w14:paraId="75A24204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2019 год – 4 951 546,19 руб.;</w:t>
            </w:r>
          </w:p>
          <w:p w14:paraId="6CCB8A97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2020 год – 1 964 946,37 руб.;</w:t>
            </w:r>
          </w:p>
          <w:p w14:paraId="5790A3BD" w14:textId="79A54DEE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 xml:space="preserve">2021 год – </w:t>
            </w:r>
            <w:r w:rsidR="00033853">
              <w:rPr>
                <w:rFonts w:ascii="Times New Roman" w:hAnsi="Times New Roman"/>
                <w:sz w:val="27"/>
                <w:szCs w:val="27"/>
              </w:rPr>
              <w:t>8 879 557,47</w:t>
            </w:r>
            <w:r w:rsidRPr="00994A44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62E65E41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2022 год – 5 039 322,84 руб.;</w:t>
            </w:r>
          </w:p>
          <w:p w14:paraId="3ABAC03A" w14:textId="5EAF82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 xml:space="preserve">2023 год – </w:t>
            </w:r>
            <w:r w:rsidR="00DB5583">
              <w:rPr>
                <w:rFonts w:ascii="Times New Roman" w:hAnsi="Times New Roman"/>
                <w:sz w:val="27"/>
                <w:szCs w:val="27"/>
              </w:rPr>
              <w:t>5</w:t>
            </w:r>
            <w:r>
              <w:rPr>
                <w:rFonts w:ascii="Times New Roman" w:hAnsi="Times New Roman"/>
                <w:sz w:val="27"/>
                <w:szCs w:val="27"/>
              </w:rPr>
              <w:t> </w:t>
            </w:r>
            <w:r w:rsidR="00DB5583">
              <w:rPr>
                <w:rFonts w:ascii="Times New Roman" w:hAnsi="Times New Roman"/>
                <w:sz w:val="27"/>
                <w:szCs w:val="27"/>
              </w:rPr>
              <w:t>0</w:t>
            </w:r>
            <w:r>
              <w:rPr>
                <w:rFonts w:ascii="Times New Roman" w:hAnsi="Times New Roman"/>
                <w:sz w:val="27"/>
                <w:szCs w:val="27"/>
              </w:rPr>
              <w:t>39 322,84</w:t>
            </w:r>
            <w:r w:rsidRPr="00994A44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296D3807" w14:textId="74215DE4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 xml:space="preserve">2024 год – </w:t>
            </w:r>
            <w:r w:rsidR="00DB5583">
              <w:rPr>
                <w:rFonts w:ascii="Times New Roman" w:hAnsi="Times New Roman"/>
                <w:sz w:val="27"/>
                <w:szCs w:val="27"/>
              </w:rPr>
              <w:t>5</w:t>
            </w:r>
            <w:r w:rsidRPr="00A146E9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DB5583">
              <w:rPr>
                <w:rFonts w:ascii="Times New Roman" w:hAnsi="Times New Roman"/>
                <w:sz w:val="27"/>
                <w:szCs w:val="27"/>
              </w:rPr>
              <w:t>0</w:t>
            </w:r>
            <w:r w:rsidRPr="00A146E9">
              <w:rPr>
                <w:rFonts w:ascii="Times New Roman" w:hAnsi="Times New Roman"/>
                <w:sz w:val="27"/>
                <w:szCs w:val="27"/>
              </w:rPr>
              <w:t xml:space="preserve">39 322,84 </w:t>
            </w:r>
            <w:r w:rsidRPr="00994A44">
              <w:rPr>
                <w:rFonts w:ascii="Times New Roman" w:hAnsi="Times New Roman"/>
                <w:sz w:val="27"/>
                <w:szCs w:val="27"/>
              </w:rPr>
              <w:t>руб.</w:t>
            </w:r>
          </w:p>
          <w:p w14:paraId="5E0B3EE8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 xml:space="preserve">Из них средства областного бюджета составляют: </w:t>
            </w:r>
            <w:r w:rsidRPr="00973FD1">
              <w:rPr>
                <w:rFonts w:ascii="Times New Roman" w:hAnsi="Times New Roman"/>
                <w:b/>
                <w:sz w:val="27"/>
                <w:szCs w:val="27"/>
              </w:rPr>
              <w:t>77 238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> 178,99</w:t>
            </w:r>
            <w:r w:rsidRPr="00994A44">
              <w:rPr>
                <w:rFonts w:ascii="Times New Roman" w:hAnsi="Times New Roman"/>
                <w:sz w:val="27"/>
                <w:szCs w:val="27"/>
              </w:rPr>
              <w:t xml:space="preserve"> руб., в том числе по годам:</w:t>
            </w:r>
          </w:p>
          <w:p w14:paraId="7079265E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2018 год – 12 023 605,47 руб.;</w:t>
            </w:r>
          </w:p>
          <w:p w14:paraId="72C1C70D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2019 год – 10 194 383,22 руб.;</w:t>
            </w:r>
          </w:p>
          <w:p w14:paraId="0EFE34F0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2020 год – 16 275 463,82 руб.;</w:t>
            </w:r>
          </w:p>
          <w:p w14:paraId="49418E5D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 xml:space="preserve">2021 год – </w:t>
            </w:r>
            <w:r w:rsidRPr="00A23D60">
              <w:rPr>
                <w:rFonts w:ascii="Times New Roman" w:hAnsi="Times New Roman"/>
                <w:sz w:val="27"/>
                <w:szCs w:val="27"/>
              </w:rPr>
              <w:t>30 652</w:t>
            </w:r>
            <w:r>
              <w:rPr>
                <w:rFonts w:ascii="Times New Roman" w:hAnsi="Times New Roman"/>
                <w:sz w:val="27"/>
                <w:szCs w:val="27"/>
              </w:rPr>
              <w:t> 664,11</w:t>
            </w:r>
            <w:r w:rsidRPr="00994A44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72FF61F2" w14:textId="408BB3A9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 xml:space="preserve">2022 год – </w:t>
            </w:r>
            <w:r>
              <w:rPr>
                <w:rFonts w:ascii="Times New Roman" w:hAnsi="Times New Roman"/>
                <w:sz w:val="27"/>
                <w:szCs w:val="27"/>
              </w:rPr>
              <w:t>8 092 062,37</w:t>
            </w:r>
            <w:r w:rsidRPr="00994A44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4A5D6ACA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2023 год – 0,00 руб.;</w:t>
            </w:r>
          </w:p>
          <w:p w14:paraId="7CD6942E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2024 год – 0,00 руб.</w:t>
            </w:r>
          </w:p>
          <w:p w14:paraId="4EFFAFE2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 xml:space="preserve">Из них средства федерального бюджета составляют: </w:t>
            </w:r>
            <w:r w:rsidRPr="009B47A8">
              <w:rPr>
                <w:rFonts w:ascii="Times New Roman" w:hAnsi="Times New Roman"/>
                <w:b/>
                <w:sz w:val="27"/>
                <w:szCs w:val="27"/>
              </w:rPr>
              <w:t>2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>92 722 631,34</w:t>
            </w:r>
            <w:r w:rsidRPr="00994A44">
              <w:rPr>
                <w:rFonts w:ascii="Times New Roman" w:hAnsi="Times New Roman"/>
                <w:sz w:val="27"/>
                <w:szCs w:val="27"/>
              </w:rPr>
              <w:t xml:space="preserve"> руб., в том числе по годам:</w:t>
            </w:r>
          </w:p>
          <w:p w14:paraId="420B3EA7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2018 год – 30 542 921,75 рублей;</w:t>
            </w:r>
          </w:p>
          <w:p w14:paraId="446F666F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2019 год – 46 514 564,75 руб.;</w:t>
            </w:r>
          </w:p>
          <w:p w14:paraId="00B97B08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2020 год – 68 661 401,23 руб.;</w:t>
            </w:r>
          </w:p>
          <w:p w14:paraId="66B1990D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 xml:space="preserve">2021 год – </w:t>
            </w:r>
            <w:r w:rsidRPr="009B47A8">
              <w:rPr>
                <w:rFonts w:ascii="Times New Roman" w:hAnsi="Times New Roman"/>
                <w:sz w:val="27"/>
                <w:szCs w:val="27"/>
              </w:rPr>
              <w:t>115 262 405,98</w:t>
            </w:r>
            <w:r w:rsidRPr="00994A44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46497BF0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 xml:space="preserve">2022 год – </w:t>
            </w:r>
            <w:r>
              <w:rPr>
                <w:rFonts w:ascii="Times New Roman" w:hAnsi="Times New Roman"/>
                <w:sz w:val="27"/>
                <w:szCs w:val="27"/>
              </w:rPr>
              <w:t>31 741 337</w:t>
            </w:r>
            <w:r w:rsidRPr="00994A44">
              <w:rPr>
                <w:rFonts w:ascii="Times New Roman" w:hAnsi="Times New Roman"/>
                <w:sz w:val="27"/>
                <w:szCs w:val="27"/>
              </w:rPr>
              <w:t>,</w:t>
            </w:r>
            <w:r>
              <w:rPr>
                <w:rFonts w:ascii="Times New Roman" w:hAnsi="Times New Roman"/>
                <w:sz w:val="27"/>
                <w:szCs w:val="27"/>
              </w:rPr>
              <w:t>63</w:t>
            </w:r>
            <w:r w:rsidRPr="00994A44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0C2480EE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2023 год – 0,00 руб.;</w:t>
            </w:r>
          </w:p>
          <w:p w14:paraId="6F72DCA9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2024 год – 0,00 руб.</w:t>
            </w:r>
          </w:p>
          <w:p w14:paraId="2488340F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 xml:space="preserve">Из них целевые средства составляют </w:t>
            </w:r>
            <w:r w:rsidRPr="00994A44">
              <w:rPr>
                <w:rFonts w:ascii="Times New Roman" w:hAnsi="Times New Roman"/>
                <w:b/>
                <w:sz w:val="27"/>
                <w:szCs w:val="27"/>
              </w:rPr>
              <w:t>2 384 721,90</w:t>
            </w:r>
            <w:r w:rsidRPr="00994A44">
              <w:rPr>
                <w:rFonts w:ascii="Times New Roman" w:hAnsi="Times New Roman"/>
                <w:sz w:val="27"/>
                <w:szCs w:val="27"/>
              </w:rPr>
              <w:t xml:space="preserve"> руб., в том числе по годам:</w:t>
            </w:r>
          </w:p>
          <w:p w14:paraId="1841F63F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2018 год – 0,00 руб.;</w:t>
            </w:r>
          </w:p>
          <w:p w14:paraId="35909DB6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2019 год – 2 384 721,90 руб.;</w:t>
            </w:r>
          </w:p>
          <w:p w14:paraId="07FF2C42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2020 год – 0,00 руб.;</w:t>
            </w:r>
          </w:p>
          <w:p w14:paraId="63518AFC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2021 год – 0,00 руб.;</w:t>
            </w:r>
          </w:p>
          <w:p w14:paraId="4A4DC96D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2022 год – 0,00 руб.;</w:t>
            </w:r>
          </w:p>
          <w:p w14:paraId="2535394F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lastRenderedPageBreak/>
              <w:t>2023 год – 0,00 руб.;</w:t>
            </w:r>
          </w:p>
          <w:p w14:paraId="05E455F5" w14:textId="77777777" w:rsidR="00E1049C" w:rsidRPr="00994A44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94A44">
              <w:rPr>
                <w:rFonts w:ascii="Times New Roman" w:hAnsi="Times New Roman"/>
                <w:sz w:val="27"/>
                <w:szCs w:val="27"/>
              </w:rPr>
              <w:t>2024 год – 0,00 руб.</w:t>
            </w:r>
          </w:p>
          <w:p w14:paraId="23C24BB5" w14:textId="77777777" w:rsidR="00E1049C" w:rsidRPr="008942BA" w:rsidRDefault="00E1049C" w:rsidP="007134B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4A44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Объем финансирования за счет средств федерального и областного бюджетов ежегодно уточняется в соответствии с подпрограммой «Развитие благоустройства территорий муниципальных образований Иркутской области» на 2018-2024 годы государственной программы Иркутской области «Формирование современной городской среды» на 2018-2024 годы.</w:t>
            </w:r>
          </w:p>
        </w:tc>
      </w:tr>
    </w:tbl>
    <w:p w14:paraId="0A9BFE51" w14:textId="2BAD1256" w:rsidR="000876E5" w:rsidRDefault="000876E5" w:rsidP="00CB1DC0">
      <w:pPr>
        <w:pStyle w:val="ac"/>
        <w:numPr>
          <w:ilvl w:val="1"/>
          <w:numId w:val="27"/>
        </w:numPr>
        <w:spacing w:after="0" w:line="276" w:lineRule="auto"/>
        <w:ind w:left="0" w:firstLine="61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</w:t>
      </w:r>
      <w:r w:rsidR="00982245" w:rsidRPr="00FE320B">
        <w:rPr>
          <w:rFonts w:ascii="Times New Roman" w:eastAsia="Times New Roman" w:hAnsi="Times New Roman" w:cs="Times New Roman"/>
          <w:sz w:val="27"/>
          <w:szCs w:val="27"/>
          <w:lang w:eastAsia="ru-RU"/>
        </w:rPr>
        <w:t>трок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="00982245" w:rsidRPr="00FE320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«Ресурсное обеспечение подпрограммы» Паспорта Подпрограммы «Развитие благоустройства территории города Усолье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-Сибирское» на 2018-2024 годы </w:t>
      </w:r>
      <w:r w:rsidR="00E1049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(далее – Подпрограмма) </w:t>
      </w:r>
      <w:r w:rsidR="00982245" w:rsidRPr="00FE320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Программы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изложить в новой редакции: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0"/>
        <w:gridCol w:w="6095"/>
      </w:tblGrid>
      <w:tr w:rsidR="00E1049C" w:rsidRPr="00954496" w14:paraId="703D0292" w14:textId="77777777" w:rsidTr="003208F6">
        <w:trPr>
          <w:trHeight w:val="644"/>
        </w:trPr>
        <w:tc>
          <w:tcPr>
            <w:tcW w:w="3890" w:type="dxa"/>
          </w:tcPr>
          <w:p w14:paraId="2366D757" w14:textId="77777777" w:rsidR="00E1049C" w:rsidRPr="000413DC" w:rsidRDefault="00E1049C" w:rsidP="003208F6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0413DC">
              <w:rPr>
                <w:rFonts w:ascii="Times New Roman" w:hAnsi="Times New Roman" w:cs="Times New Roman"/>
                <w:sz w:val="27"/>
                <w:szCs w:val="27"/>
              </w:rPr>
              <w:t>Ресурсное обеспечение подпрограммы</w:t>
            </w:r>
          </w:p>
        </w:tc>
        <w:tc>
          <w:tcPr>
            <w:tcW w:w="6095" w:type="dxa"/>
          </w:tcPr>
          <w:p w14:paraId="3B5FE63E" w14:textId="398FF8B9" w:rsidR="00E1049C" w:rsidRPr="00EC2388" w:rsidRDefault="00E1049C" w:rsidP="007134B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 xml:space="preserve">Общий объем финансирования </w:t>
            </w:r>
            <w:r>
              <w:rPr>
                <w:rFonts w:ascii="Times New Roman" w:hAnsi="Times New Roman"/>
                <w:sz w:val="27"/>
                <w:szCs w:val="27"/>
              </w:rPr>
              <w:t>подпрограммы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 xml:space="preserve"> составляет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973FD1">
              <w:rPr>
                <w:rFonts w:ascii="Times New Roman" w:hAnsi="Times New Roman"/>
                <w:b/>
                <w:sz w:val="27"/>
                <w:szCs w:val="27"/>
              </w:rPr>
              <w:t>4</w:t>
            </w:r>
            <w:r w:rsidR="00033853">
              <w:rPr>
                <w:rFonts w:ascii="Times New Roman" w:hAnsi="Times New Roman"/>
                <w:b/>
                <w:sz w:val="27"/>
                <w:szCs w:val="27"/>
              </w:rPr>
              <w:t>04 595 562,50</w:t>
            </w:r>
            <w:r w:rsidRPr="00973FD1">
              <w:rPr>
                <w:rFonts w:ascii="Times New Roman" w:hAnsi="Times New Roman"/>
                <w:b/>
                <w:sz w:val="27"/>
                <w:szCs w:val="27"/>
              </w:rPr>
              <w:t xml:space="preserve"> руб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>., в том числе по годам:</w:t>
            </w:r>
          </w:p>
          <w:p w14:paraId="6910B6DB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2018 год – 43 902 538,94 руб.;</w:t>
            </w:r>
          </w:p>
          <w:p w14:paraId="4143E3B3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2019 год – 64 045 216,06 руб.;</w:t>
            </w:r>
          </w:p>
          <w:p w14:paraId="64831255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2020 год – 86 901 811,42 руб.;</w:t>
            </w:r>
          </w:p>
          <w:p w14:paraId="13632B96" w14:textId="001B2866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 xml:space="preserve">2021 год – </w:t>
            </w:r>
            <w:r w:rsidRPr="001B1D24">
              <w:rPr>
                <w:rFonts w:ascii="Times New Roman" w:hAnsi="Times New Roman"/>
                <w:sz w:val="27"/>
                <w:szCs w:val="27"/>
              </w:rPr>
              <w:t>15</w:t>
            </w:r>
            <w:r w:rsidR="00033853">
              <w:rPr>
                <w:rFonts w:ascii="Times New Roman" w:hAnsi="Times New Roman"/>
                <w:sz w:val="27"/>
                <w:szCs w:val="27"/>
              </w:rPr>
              <w:t>4 794 627,56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5E8BD1C3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 xml:space="preserve">2022 год – </w:t>
            </w:r>
            <w:r>
              <w:rPr>
                <w:rFonts w:ascii="Times New Roman" w:hAnsi="Times New Roman"/>
                <w:sz w:val="27"/>
                <w:szCs w:val="27"/>
              </w:rPr>
              <w:t>44 872 722,84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34FB0F7D" w14:textId="45037F03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 xml:space="preserve">2023 год – </w:t>
            </w:r>
            <w:r w:rsidR="00DB5583">
              <w:rPr>
                <w:rFonts w:ascii="Times New Roman" w:hAnsi="Times New Roman"/>
                <w:sz w:val="27"/>
                <w:szCs w:val="27"/>
              </w:rPr>
              <w:t>5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> </w:t>
            </w:r>
            <w:r w:rsidR="00DB5583">
              <w:rPr>
                <w:rFonts w:ascii="Times New Roman" w:hAnsi="Times New Roman"/>
                <w:sz w:val="27"/>
                <w:szCs w:val="27"/>
              </w:rPr>
              <w:t>0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>39 322,84 руб.;</w:t>
            </w:r>
          </w:p>
          <w:p w14:paraId="1E8E0C99" w14:textId="361E7F03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 xml:space="preserve">2024 год – </w:t>
            </w:r>
            <w:r w:rsidR="00DB5583">
              <w:rPr>
                <w:rFonts w:ascii="Times New Roman" w:hAnsi="Times New Roman"/>
                <w:sz w:val="27"/>
                <w:szCs w:val="27"/>
              </w:rPr>
              <w:t>5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> </w:t>
            </w:r>
            <w:r w:rsidR="00DB5583">
              <w:rPr>
                <w:rFonts w:ascii="Times New Roman" w:hAnsi="Times New Roman"/>
                <w:sz w:val="27"/>
                <w:szCs w:val="27"/>
              </w:rPr>
              <w:t>0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>39 322,84 руб.</w:t>
            </w:r>
          </w:p>
          <w:p w14:paraId="4A86096C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 xml:space="preserve">Из них средства местного бюджета составляют: </w:t>
            </w:r>
          </w:p>
          <w:p w14:paraId="132444C9" w14:textId="273CF826" w:rsidR="00E1049C" w:rsidRPr="00EC2388" w:rsidRDefault="00DB5583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32</w:t>
            </w:r>
            <w:r w:rsidR="00033853">
              <w:rPr>
                <w:rFonts w:ascii="Times New Roman" w:hAnsi="Times New Roman"/>
                <w:b/>
                <w:sz w:val="27"/>
                <w:szCs w:val="27"/>
              </w:rPr>
              <w:t> 250 030,27</w:t>
            </w:r>
            <w:r w:rsidR="00E1049C" w:rsidRPr="00EC2388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="00E1049C" w:rsidRPr="00EC2388">
              <w:rPr>
                <w:rFonts w:ascii="Times New Roman" w:hAnsi="Times New Roman"/>
                <w:sz w:val="27"/>
                <w:szCs w:val="27"/>
              </w:rPr>
              <w:t>руб., в том числе по годам:</w:t>
            </w:r>
          </w:p>
          <w:p w14:paraId="716F909C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2018 год – 1 336 011,72 руб.;</w:t>
            </w:r>
          </w:p>
          <w:p w14:paraId="600B9659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2019 год – 4 951 546,19 руб.;</w:t>
            </w:r>
          </w:p>
          <w:p w14:paraId="3793C0E7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2020 год – 1 964 946,37 руб.;</w:t>
            </w:r>
          </w:p>
          <w:p w14:paraId="3A5C3F53" w14:textId="01006CC4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 xml:space="preserve">2021 год – </w:t>
            </w:r>
            <w:r w:rsidR="00033853">
              <w:rPr>
                <w:rFonts w:ascii="Times New Roman" w:hAnsi="Times New Roman"/>
                <w:sz w:val="27"/>
                <w:szCs w:val="27"/>
              </w:rPr>
              <w:t>8 879 557,47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7FF63215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2022 год – 5 039 322,84 руб.;</w:t>
            </w:r>
          </w:p>
          <w:p w14:paraId="22EC5527" w14:textId="2857DF7F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 xml:space="preserve">2023 год – </w:t>
            </w:r>
            <w:r w:rsidR="00DB5583">
              <w:rPr>
                <w:rFonts w:ascii="Times New Roman" w:hAnsi="Times New Roman"/>
                <w:sz w:val="27"/>
                <w:szCs w:val="27"/>
              </w:rPr>
              <w:t>5 039 322,84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5F8B8704" w14:textId="73DFAC3C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 xml:space="preserve">2024 год – </w:t>
            </w:r>
            <w:r w:rsidR="00DB5583">
              <w:rPr>
                <w:rFonts w:ascii="Times New Roman" w:hAnsi="Times New Roman"/>
                <w:sz w:val="27"/>
                <w:szCs w:val="27"/>
              </w:rPr>
              <w:t>5 039 322,84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 xml:space="preserve"> руб.</w:t>
            </w:r>
          </w:p>
          <w:p w14:paraId="06C79A18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 xml:space="preserve">Из них средства областного бюджета составляют: 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>77 238 178,99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 xml:space="preserve"> руб., в том числе по годам:</w:t>
            </w:r>
          </w:p>
          <w:p w14:paraId="326F44F0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2018 год – 12 023 605,47 руб.;</w:t>
            </w:r>
          </w:p>
          <w:p w14:paraId="71B48A32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2019 год – 10 194 383,22 руб.;</w:t>
            </w:r>
          </w:p>
          <w:p w14:paraId="3626864B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2020 год – 16 275 463,82 руб.;</w:t>
            </w:r>
          </w:p>
          <w:p w14:paraId="7EFAB4E6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 xml:space="preserve">2021 год – </w:t>
            </w:r>
            <w:r w:rsidRPr="007B59A7">
              <w:rPr>
                <w:rFonts w:ascii="Times New Roman" w:hAnsi="Times New Roman"/>
                <w:sz w:val="27"/>
                <w:szCs w:val="27"/>
              </w:rPr>
              <w:t>30 652</w:t>
            </w:r>
            <w:r>
              <w:rPr>
                <w:rFonts w:ascii="Times New Roman" w:hAnsi="Times New Roman"/>
                <w:sz w:val="27"/>
                <w:szCs w:val="27"/>
              </w:rPr>
              <w:t> 664,11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72FACA98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 xml:space="preserve">2022 год – </w:t>
            </w:r>
            <w:r>
              <w:rPr>
                <w:rFonts w:ascii="Times New Roman" w:hAnsi="Times New Roman"/>
                <w:sz w:val="27"/>
                <w:szCs w:val="27"/>
              </w:rPr>
              <w:t>8 092 062,37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1A3B30EB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2023 год – 0,00 руб.;</w:t>
            </w:r>
          </w:p>
          <w:p w14:paraId="6BD0590C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2024 год – 0,00 руб.</w:t>
            </w:r>
          </w:p>
          <w:p w14:paraId="32F50B9C" w14:textId="77777777" w:rsidR="00E1049C" w:rsidRPr="007134BB" w:rsidRDefault="00E1049C" w:rsidP="007134BB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7"/>
                <w:szCs w:val="27"/>
                <w:highlight w:val="yellow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 xml:space="preserve">Из них средства федерального бюджета составляют: 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>292 722 631,34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 xml:space="preserve"> руб., в том числе по </w:t>
            </w:r>
            <w:r w:rsidRPr="007134BB">
              <w:rPr>
                <w:rFonts w:ascii="Times New Roman" w:hAnsi="Times New Roman"/>
                <w:sz w:val="27"/>
                <w:szCs w:val="27"/>
                <w:highlight w:val="yellow"/>
              </w:rPr>
              <w:lastRenderedPageBreak/>
              <w:t>годам:</w:t>
            </w:r>
          </w:p>
          <w:p w14:paraId="7DCB2906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7134BB">
              <w:rPr>
                <w:rFonts w:ascii="Times New Roman" w:hAnsi="Times New Roman"/>
                <w:sz w:val="27"/>
                <w:szCs w:val="27"/>
                <w:highlight w:val="yellow"/>
              </w:rPr>
              <w:t>2018 год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 xml:space="preserve"> – 30 542 921,75 рублей;</w:t>
            </w:r>
          </w:p>
          <w:p w14:paraId="75F1C4B6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2019 год – 46 514 564,75 руб.;</w:t>
            </w:r>
          </w:p>
          <w:p w14:paraId="57146BEF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2020 год – 68 661 401,23 руб.;</w:t>
            </w:r>
          </w:p>
          <w:p w14:paraId="457D865E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 xml:space="preserve">2021 год – </w:t>
            </w:r>
            <w:r w:rsidRPr="005551FC">
              <w:rPr>
                <w:rFonts w:ascii="Times New Roman" w:hAnsi="Times New Roman"/>
                <w:sz w:val="27"/>
                <w:szCs w:val="27"/>
              </w:rPr>
              <w:t>115 262 405,98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7B98961E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 xml:space="preserve">2022 год – </w:t>
            </w:r>
            <w:r>
              <w:rPr>
                <w:rFonts w:ascii="Times New Roman" w:hAnsi="Times New Roman"/>
                <w:sz w:val="27"/>
                <w:szCs w:val="27"/>
              </w:rPr>
              <w:t>31 741 337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>,</w:t>
            </w:r>
            <w:r>
              <w:rPr>
                <w:rFonts w:ascii="Times New Roman" w:hAnsi="Times New Roman"/>
                <w:sz w:val="27"/>
                <w:szCs w:val="27"/>
              </w:rPr>
              <w:t>63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27C3F22A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2023 год – 0,00 руб.;</w:t>
            </w:r>
          </w:p>
          <w:p w14:paraId="232DF313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2024 год – 0,00 руб.</w:t>
            </w:r>
          </w:p>
          <w:p w14:paraId="34D2F41F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 xml:space="preserve">Из них целевые средства составляют </w:t>
            </w:r>
            <w:r w:rsidRPr="00EC2388">
              <w:rPr>
                <w:rFonts w:ascii="Times New Roman" w:hAnsi="Times New Roman"/>
                <w:b/>
                <w:sz w:val="27"/>
                <w:szCs w:val="27"/>
              </w:rPr>
              <w:t>2 384 721,90</w:t>
            </w:r>
            <w:r w:rsidRPr="00EC2388">
              <w:rPr>
                <w:rFonts w:ascii="Times New Roman" w:hAnsi="Times New Roman"/>
                <w:sz w:val="27"/>
                <w:szCs w:val="27"/>
              </w:rPr>
              <w:t xml:space="preserve"> руб., в том числе по годам:</w:t>
            </w:r>
          </w:p>
          <w:p w14:paraId="1BEC2966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2018 год – 0,00 руб.;</w:t>
            </w:r>
          </w:p>
          <w:p w14:paraId="4DFCE341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2019 год – 2 384 721,90 руб.;</w:t>
            </w:r>
          </w:p>
          <w:p w14:paraId="79A70D1A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2020 год – 0,00 руб.;</w:t>
            </w:r>
          </w:p>
          <w:p w14:paraId="18AE8C25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2021 год – 0,00 руб.;</w:t>
            </w:r>
          </w:p>
          <w:p w14:paraId="7B4317EB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2022 год – 0,00 руб.;</w:t>
            </w:r>
          </w:p>
          <w:p w14:paraId="57F98037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2023 год – 0,00 руб.;</w:t>
            </w:r>
          </w:p>
          <w:p w14:paraId="19B8A2E9" w14:textId="77777777" w:rsidR="00E1049C" w:rsidRPr="00EC2388" w:rsidRDefault="00E1049C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C2388">
              <w:rPr>
                <w:rFonts w:ascii="Times New Roman" w:hAnsi="Times New Roman"/>
                <w:sz w:val="27"/>
                <w:szCs w:val="27"/>
              </w:rPr>
              <w:t>2024 год – 0,00 руб.</w:t>
            </w:r>
          </w:p>
          <w:p w14:paraId="5B4E91D2" w14:textId="77777777" w:rsidR="00E1049C" w:rsidRPr="00954496" w:rsidRDefault="00E1049C" w:rsidP="003208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388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Объем финансирования за счет средств федерального и областного бюджетов ежегодно уточняется в соответствии с подпрограммой «Развитие благоустройства территорий муниципальных образований Иркутской области» на 2018-2024 годы государственной программы Иркутской области «Формирование современной городской среды» на 2018-2024 годы.</w:t>
            </w:r>
          </w:p>
        </w:tc>
      </w:tr>
    </w:tbl>
    <w:p w14:paraId="7A04DCCF" w14:textId="24965DB2" w:rsidR="00081D3B" w:rsidRDefault="001A1B08" w:rsidP="00CB1DC0">
      <w:pPr>
        <w:pStyle w:val="1"/>
        <w:numPr>
          <w:ilvl w:val="1"/>
          <w:numId w:val="27"/>
        </w:numPr>
        <w:tabs>
          <w:tab w:val="left" w:pos="1134"/>
        </w:tabs>
        <w:spacing w:line="276" w:lineRule="auto"/>
        <w:ind w:left="0" w:firstLine="615"/>
        <w:rPr>
          <w:sz w:val="27"/>
          <w:szCs w:val="27"/>
        </w:rPr>
      </w:pPr>
      <w:r w:rsidRPr="000753F7">
        <w:rPr>
          <w:sz w:val="27"/>
          <w:szCs w:val="27"/>
        </w:rPr>
        <w:lastRenderedPageBreak/>
        <w:t xml:space="preserve">Приложение </w:t>
      </w:r>
      <w:r w:rsidR="000753F7">
        <w:rPr>
          <w:sz w:val="27"/>
          <w:szCs w:val="27"/>
        </w:rPr>
        <w:t>3</w:t>
      </w:r>
      <w:r w:rsidRPr="000753F7">
        <w:rPr>
          <w:sz w:val="27"/>
          <w:szCs w:val="27"/>
        </w:rPr>
        <w:t xml:space="preserve"> к Программ</w:t>
      </w:r>
      <w:r w:rsidR="002A2214" w:rsidRPr="000753F7">
        <w:rPr>
          <w:sz w:val="27"/>
          <w:szCs w:val="27"/>
        </w:rPr>
        <w:t>е</w:t>
      </w:r>
      <w:r w:rsidRPr="000753F7">
        <w:rPr>
          <w:sz w:val="27"/>
          <w:szCs w:val="27"/>
        </w:rPr>
        <w:t xml:space="preserve"> изложить в новой редакции (</w:t>
      </w:r>
      <w:r w:rsidR="00E457DD" w:rsidRPr="000753F7">
        <w:rPr>
          <w:sz w:val="27"/>
          <w:szCs w:val="27"/>
        </w:rPr>
        <w:t xml:space="preserve">прилагается - </w:t>
      </w:r>
      <w:r w:rsidR="00E55272">
        <w:rPr>
          <w:sz w:val="27"/>
          <w:szCs w:val="27"/>
        </w:rPr>
        <w:t xml:space="preserve">Приложение </w:t>
      </w:r>
      <w:r w:rsidR="00033853">
        <w:rPr>
          <w:sz w:val="27"/>
          <w:szCs w:val="27"/>
        </w:rPr>
        <w:t>1</w:t>
      </w:r>
      <w:r w:rsidRPr="000753F7">
        <w:rPr>
          <w:sz w:val="27"/>
          <w:szCs w:val="27"/>
        </w:rPr>
        <w:t>)</w:t>
      </w:r>
      <w:r w:rsidR="00E457DD" w:rsidRPr="000753F7">
        <w:rPr>
          <w:sz w:val="27"/>
          <w:szCs w:val="27"/>
        </w:rPr>
        <w:t>.</w:t>
      </w:r>
    </w:p>
    <w:p w14:paraId="4171179D" w14:textId="0B65E980" w:rsidR="0033616D" w:rsidRPr="00BB0E7F" w:rsidRDefault="00001052" w:rsidP="00FE320B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Cs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2. </w:t>
      </w:r>
      <w:r w:rsidR="0029258A" w:rsidRPr="00BB0E7F">
        <w:rPr>
          <w:rFonts w:ascii="Times New Roman" w:hAnsi="Times New Roman" w:cs="Times New Roman"/>
          <w:bCs/>
          <w:sz w:val="27"/>
          <w:szCs w:val="27"/>
          <w:lang w:eastAsia="ru-RU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2AA3C5FE" w14:textId="77777777" w:rsidR="00C8095E" w:rsidRPr="00BB0E7F" w:rsidRDefault="00C8095E" w:rsidP="00FE320B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bCs/>
          <w:sz w:val="27"/>
          <w:szCs w:val="27"/>
          <w:lang w:eastAsia="ru-RU"/>
        </w:rPr>
        <w:t>3. Настоящее постановление вступает в силу со дня его официального опубликования.</w:t>
      </w:r>
    </w:p>
    <w:p w14:paraId="67EF6096" w14:textId="77777777" w:rsidR="0033616D" w:rsidRPr="00BB0E7F" w:rsidRDefault="00C8095E" w:rsidP="00FE320B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sz w:val="27"/>
          <w:szCs w:val="27"/>
          <w:lang w:eastAsia="ru-RU"/>
        </w:rPr>
        <w:t>4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 Контроль за исполнением настоящего постановления возло</w:t>
      </w:r>
      <w:r w:rsidR="00CA50D7" w:rsidRPr="00BB0E7F">
        <w:rPr>
          <w:rFonts w:ascii="Times New Roman" w:hAnsi="Times New Roman" w:cs="Times New Roman"/>
          <w:sz w:val="27"/>
          <w:szCs w:val="27"/>
          <w:lang w:eastAsia="ru-RU"/>
        </w:rPr>
        <w:t>жить на заместителя мэра города</w:t>
      </w:r>
      <w:r w:rsidR="0098256C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CA50D7" w:rsidRPr="00BB0E7F">
        <w:rPr>
          <w:rFonts w:ascii="Times New Roman" w:hAnsi="Times New Roman" w:cs="Times New Roman"/>
          <w:sz w:val="27"/>
          <w:szCs w:val="27"/>
          <w:lang w:eastAsia="ru-RU"/>
        </w:rPr>
        <w:t>–</w:t>
      </w:r>
      <w:r w:rsidR="0098256C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председателя комитета по городскому хозяйству администрации города Усолье-Сибирское 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Шаипову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Л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Р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14:paraId="655946FD" w14:textId="77777777" w:rsidR="00F7044C" w:rsidRDefault="00F7044C" w:rsidP="00133F27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D05325A" w14:textId="77777777" w:rsidR="00F7044C" w:rsidRDefault="00F7044C" w:rsidP="00A27071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B696363" w14:textId="77777777" w:rsidR="00B643A1" w:rsidRDefault="00B643A1" w:rsidP="00A27071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516ABC0" w14:textId="49F2D303" w:rsidR="0029258A" w:rsidRPr="006C0F07" w:rsidRDefault="00FE320B" w:rsidP="006C0F07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</w:t>
      </w:r>
      <w:r w:rsidR="0033616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эр </w:t>
      </w:r>
      <w:r w:rsidR="0033616D"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города </w:t>
      </w:r>
      <w:r w:rsidR="0033616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="0033616D"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  <w:r w:rsidR="003B743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33616D"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EB22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М.В. Торопкин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3616D" w:rsidRPr="001400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14:paraId="7DCD6E5F" w14:textId="6BF60134" w:rsid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37D8B50" w14:textId="7672A408" w:rsidR="003602C5" w:rsidRDefault="003602C5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504F246" w14:textId="652A427F" w:rsidR="003602C5" w:rsidRDefault="003602C5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145F890" w14:textId="145D7632" w:rsidR="00033853" w:rsidRDefault="00033853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08C1362" w14:textId="78D091C8" w:rsidR="00033853" w:rsidRDefault="00033853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475972B" w14:textId="5E355404" w:rsidR="00033853" w:rsidRDefault="00033853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EE4FFFC" w14:textId="473DFFA9" w:rsidR="00033853" w:rsidRDefault="00033853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20A1114" w14:textId="77777777" w:rsidR="00033853" w:rsidRPr="00133F27" w:rsidRDefault="00033853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D103C87" w14:textId="77777777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>Подготовила:                                                              Согласовано:</w:t>
      </w:r>
    </w:p>
    <w:p w14:paraId="02EEF75D" w14:textId="77777777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Ю.А. Тимофеева    </w:t>
      </w:r>
    </w:p>
    <w:p w14:paraId="249468FA" w14:textId="77777777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C8C0F85" w14:textId="77777777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 Заместитель мэра - председатель </w:t>
      </w:r>
    </w:p>
    <w:p w14:paraId="543C43D9" w14:textId="77777777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 комитета по городскому хозяйству </w:t>
      </w:r>
    </w:p>
    <w:p w14:paraId="2703B047" w14:textId="53EC95CB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 администрации города                                                        </w:t>
      </w:r>
      <w:r w:rsidR="004242B9">
        <w:rPr>
          <w:rFonts w:ascii="Times New Roman" w:hAnsi="Times New Roman" w:cs="Times New Roman"/>
          <w:sz w:val="24"/>
          <w:szCs w:val="24"/>
        </w:rPr>
        <w:t xml:space="preserve">     </w:t>
      </w:r>
      <w:r w:rsidR="00C16D7E">
        <w:rPr>
          <w:rFonts w:ascii="Times New Roman" w:hAnsi="Times New Roman" w:cs="Times New Roman"/>
          <w:sz w:val="24"/>
          <w:szCs w:val="24"/>
        </w:rPr>
        <w:t xml:space="preserve"> </w:t>
      </w:r>
      <w:r w:rsidRPr="00133F27">
        <w:rPr>
          <w:rFonts w:ascii="Times New Roman" w:hAnsi="Times New Roman" w:cs="Times New Roman"/>
          <w:sz w:val="24"/>
          <w:szCs w:val="24"/>
        </w:rPr>
        <w:t>Л.Р. Шаипова</w:t>
      </w:r>
    </w:p>
    <w:p w14:paraId="538E6278" w14:textId="77777777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7A4C758" w14:textId="6919815D" w:rsidR="00C16D7E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83419">
        <w:rPr>
          <w:rFonts w:ascii="Times New Roman" w:hAnsi="Times New Roman" w:cs="Times New Roman"/>
          <w:sz w:val="24"/>
          <w:szCs w:val="24"/>
        </w:rPr>
        <w:t>П</w:t>
      </w:r>
      <w:r w:rsidRPr="00133F27">
        <w:rPr>
          <w:rFonts w:ascii="Times New Roman" w:hAnsi="Times New Roman" w:cs="Times New Roman"/>
          <w:sz w:val="24"/>
          <w:szCs w:val="24"/>
        </w:rPr>
        <w:t>редседател</w:t>
      </w:r>
      <w:r w:rsidR="00483419">
        <w:rPr>
          <w:rFonts w:ascii="Times New Roman" w:hAnsi="Times New Roman" w:cs="Times New Roman"/>
          <w:sz w:val="24"/>
          <w:szCs w:val="24"/>
        </w:rPr>
        <w:t>ь</w:t>
      </w:r>
      <w:r w:rsidRPr="00133F27">
        <w:rPr>
          <w:rFonts w:ascii="Times New Roman" w:hAnsi="Times New Roman" w:cs="Times New Roman"/>
          <w:sz w:val="24"/>
          <w:szCs w:val="24"/>
        </w:rPr>
        <w:t xml:space="preserve"> комитета по </w:t>
      </w:r>
    </w:p>
    <w:p w14:paraId="5E7B995C" w14:textId="01DBD106" w:rsidR="00133F27" w:rsidRPr="00133F27" w:rsidRDefault="00C16D7E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C14E3">
        <w:rPr>
          <w:rFonts w:ascii="Times New Roman" w:hAnsi="Times New Roman" w:cs="Times New Roman"/>
          <w:sz w:val="24"/>
          <w:szCs w:val="24"/>
        </w:rPr>
        <w:t>ф</w:t>
      </w:r>
      <w:r w:rsidR="00133F27" w:rsidRPr="00133F27">
        <w:rPr>
          <w:rFonts w:ascii="Times New Roman" w:hAnsi="Times New Roman" w:cs="Times New Roman"/>
          <w:sz w:val="24"/>
          <w:szCs w:val="24"/>
        </w:rPr>
        <w:t>инансам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3F27" w:rsidRPr="00133F27">
        <w:rPr>
          <w:rFonts w:ascii="Times New Roman" w:hAnsi="Times New Roman" w:cs="Times New Roman"/>
          <w:sz w:val="24"/>
          <w:szCs w:val="24"/>
        </w:rPr>
        <w:t xml:space="preserve">администрации города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83419">
        <w:rPr>
          <w:rFonts w:ascii="Times New Roman" w:hAnsi="Times New Roman" w:cs="Times New Roman"/>
          <w:sz w:val="24"/>
          <w:szCs w:val="24"/>
        </w:rPr>
        <w:t>Е.Г. Егорова</w:t>
      </w:r>
      <w:r w:rsidR="00133F27" w:rsidRPr="00133F27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6B7418D" w14:textId="77777777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14:paraId="7F5AA3F9" w14:textId="77777777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 Начальник юридического отдела </w:t>
      </w:r>
    </w:p>
    <w:p w14:paraId="53517AEC" w14:textId="343CECB8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 администрации города</w:t>
      </w:r>
      <w:r w:rsidRPr="00133F27">
        <w:rPr>
          <w:rFonts w:ascii="Times New Roman" w:hAnsi="Times New Roman" w:cs="Times New Roman"/>
          <w:sz w:val="24"/>
          <w:szCs w:val="24"/>
        </w:rPr>
        <w:tab/>
      </w:r>
      <w:r w:rsidRPr="00133F27">
        <w:rPr>
          <w:rFonts w:ascii="Times New Roman" w:hAnsi="Times New Roman" w:cs="Times New Roman"/>
          <w:sz w:val="24"/>
          <w:szCs w:val="24"/>
        </w:rPr>
        <w:tab/>
      </w:r>
      <w:r w:rsidRPr="00133F27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2A6778">
        <w:rPr>
          <w:rFonts w:ascii="Times New Roman" w:hAnsi="Times New Roman" w:cs="Times New Roman"/>
          <w:sz w:val="24"/>
          <w:szCs w:val="24"/>
        </w:rPr>
        <w:t xml:space="preserve">  </w:t>
      </w:r>
      <w:r w:rsidR="004242B9">
        <w:rPr>
          <w:rFonts w:ascii="Times New Roman" w:hAnsi="Times New Roman" w:cs="Times New Roman"/>
          <w:sz w:val="24"/>
          <w:szCs w:val="24"/>
        </w:rPr>
        <w:t xml:space="preserve">      </w:t>
      </w:r>
      <w:r w:rsidR="002A6778">
        <w:rPr>
          <w:rFonts w:ascii="Times New Roman" w:hAnsi="Times New Roman" w:cs="Times New Roman"/>
          <w:sz w:val="24"/>
          <w:szCs w:val="24"/>
        </w:rPr>
        <w:t xml:space="preserve"> </w:t>
      </w:r>
      <w:r w:rsidRPr="00133F27">
        <w:rPr>
          <w:rFonts w:ascii="Times New Roman" w:hAnsi="Times New Roman" w:cs="Times New Roman"/>
          <w:sz w:val="24"/>
          <w:szCs w:val="24"/>
        </w:rPr>
        <w:t>Е.М. Поцелуйко</w:t>
      </w:r>
    </w:p>
    <w:p w14:paraId="3B576406" w14:textId="2F629B65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4246D544" w14:textId="77777777" w:rsidR="00FE320B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E320B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Pr="00133F27">
        <w:rPr>
          <w:rFonts w:ascii="Times New Roman" w:hAnsi="Times New Roman" w:cs="Times New Roman"/>
          <w:sz w:val="24"/>
          <w:szCs w:val="24"/>
        </w:rPr>
        <w:t xml:space="preserve">комитета экономического </w:t>
      </w:r>
    </w:p>
    <w:p w14:paraId="700D11BC" w14:textId="2D5D3CB6" w:rsidR="00133F27" w:rsidRPr="00133F27" w:rsidRDefault="00FE320B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33F27" w:rsidRPr="00133F27">
        <w:rPr>
          <w:rFonts w:ascii="Times New Roman" w:hAnsi="Times New Roman" w:cs="Times New Roman"/>
          <w:sz w:val="24"/>
          <w:szCs w:val="24"/>
        </w:rPr>
        <w:t xml:space="preserve">развития администрации города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И.А. Трофимова</w:t>
      </w:r>
    </w:p>
    <w:p w14:paraId="406E4066" w14:textId="77777777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115B783" w14:textId="77777777" w:rsidR="004242B9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60A9607F" w14:textId="00C954F3" w:rsidR="00133F27" w:rsidRPr="00133F27" w:rsidRDefault="004242B9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33F27" w:rsidRPr="00133F27">
        <w:rPr>
          <w:rFonts w:ascii="Times New Roman" w:hAnsi="Times New Roman" w:cs="Times New Roman"/>
          <w:sz w:val="24"/>
          <w:szCs w:val="24"/>
        </w:rPr>
        <w:t xml:space="preserve"> </w:t>
      </w:r>
      <w:r w:rsidR="00F1338E">
        <w:rPr>
          <w:rFonts w:ascii="Times New Roman" w:hAnsi="Times New Roman" w:cs="Times New Roman"/>
          <w:sz w:val="24"/>
          <w:szCs w:val="24"/>
        </w:rPr>
        <w:t>Д</w:t>
      </w:r>
      <w:r w:rsidR="00133F27" w:rsidRPr="00133F27">
        <w:rPr>
          <w:rFonts w:ascii="Times New Roman" w:hAnsi="Times New Roman" w:cs="Times New Roman"/>
          <w:sz w:val="24"/>
          <w:szCs w:val="24"/>
        </w:rPr>
        <w:t xml:space="preserve">иректор МКУ «ЦБ </w:t>
      </w:r>
    </w:p>
    <w:p w14:paraId="5CE7C100" w14:textId="34E7D468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 города Усолье-Сибирское                                                   </w:t>
      </w:r>
      <w:r w:rsidR="004242B9">
        <w:rPr>
          <w:rFonts w:ascii="Times New Roman" w:hAnsi="Times New Roman" w:cs="Times New Roman"/>
          <w:sz w:val="24"/>
          <w:szCs w:val="24"/>
        </w:rPr>
        <w:t xml:space="preserve">       </w:t>
      </w:r>
      <w:r w:rsidRPr="00133F27">
        <w:rPr>
          <w:rFonts w:ascii="Times New Roman" w:hAnsi="Times New Roman" w:cs="Times New Roman"/>
          <w:sz w:val="24"/>
          <w:szCs w:val="24"/>
        </w:rPr>
        <w:t>О.А. Левина</w:t>
      </w:r>
    </w:p>
    <w:p w14:paraId="246D42D9" w14:textId="3F429095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A28D1A0" w14:textId="59A6A34B" w:rsidR="00951C6E" w:rsidRDefault="00C329C8" w:rsidP="001E0A3C">
      <w:pPr>
        <w:pStyle w:val="ConsPlusNormal"/>
        <w:ind w:firstLine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951C6E" w:rsidSect="007134BB">
      <w:pgSz w:w="11906" w:h="16838" w:code="9"/>
      <w:pgMar w:top="993" w:right="84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77EAC" w14:textId="77777777" w:rsidR="00197B6C" w:rsidRDefault="00197B6C" w:rsidP="00D939A4">
      <w:pPr>
        <w:spacing w:after="0" w:line="240" w:lineRule="auto"/>
      </w:pPr>
      <w:r>
        <w:separator/>
      </w:r>
    </w:p>
  </w:endnote>
  <w:endnote w:type="continuationSeparator" w:id="0">
    <w:p w14:paraId="47D7074A" w14:textId="77777777" w:rsidR="00197B6C" w:rsidRDefault="00197B6C" w:rsidP="00D9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3417F7" w14:textId="77777777" w:rsidR="00197B6C" w:rsidRDefault="00197B6C" w:rsidP="00D939A4">
      <w:pPr>
        <w:spacing w:after="0" w:line="240" w:lineRule="auto"/>
      </w:pPr>
      <w:r>
        <w:separator/>
      </w:r>
    </w:p>
  </w:footnote>
  <w:footnote w:type="continuationSeparator" w:id="0">
    <w:p w14:paraId="0BF5787F" w14:textId="77777777" w:rsidR="00197B6C" w:rsidRDefault="00197B6C" w:rsidP="00D9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329B"/>
    <w:multiLevelType w:val="multilevel"/>
    <w:tmpl w:val="3B6A9E1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2160"/>
      </w:pPr>
      <w:rPr>
        <w:rFonts w:hint="default"/>
      </w:rPr>
    </w:lvl>
  </w:abstractNum>
  <w:abstractNum w:abstractNumId="1" w15:restartNumberingAfterBreak="0">
    <w:nsid w:val="062D257A"/>
    <w:multiLevelType w:val="multilevel"/>
    <w:tmpl w:val="F668B60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85E2A79"/>
    <w:multiLevelType w:val="hybridMultilevel"/>
    <w:tmpl w:val="D4D0D8C2"/>
    <w:lvl w:ilvl="0" w:tplc="2EE0AFC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EE93A74"/>
    <w:multiLevelType w:val="hybridMultilevel"/>
    <w:tmpl w:val="C8E81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A5D2B"/>
    <w:multiLevelType w:val="hybridMultilevel"/>
    <w:tmpl w:val="823E0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37ECC"/>
    <w:multiLevelType w:val="multilevel"/>
    <w:tmpl w:val="413C1D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140066C7"/>
    <w:multiLevelType w:val="multilevel"/>
    <w:tmpl w:val="3F1C73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D045A14"/>
    <w:multiLevelType w:val="multilevel"/>
    <w:tmpl w:val="D6341A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211E256E"/>
    <w:multiLevelType w:val="hybridMultilevel"/>
    <w:tmpl w:val="517EADE4"/>
    <w:lvl w:ilvl="0" w:tplc="C8A297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7B03EC3"/>
    <w:multiLevelType w:val="hybridMultilevel"/>
    <w:tmpl w:val="CF76605A"/>
    <w:lvl w:ilvl="0" w:tplc="04326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C1F4AFB"/>
    <w:multiLevelType w:val="multilevel"/>
    <w:tmpl w:val="9924989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DB77E18"/>
    <w:multiLevelType w:val="multilevel"/>
    <w:tmpl w:val="8598B7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2" w15:restartNumberingAfterBreak="0">
    <w:nsid w:val="33CE1687"/>
    <w:multiLevelType w:val="multilevel"/>
    <w:tmpl w:val="C7F81EF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49165FA"/>
    <w:multiLevelType w:val="multilevel"/>
    <w:tmpl w:val="E4866D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6E94183"/>
    <w:multiLevelType w:val="hybridMultilevel"/>
    <w:tmpl w:val="F7725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718F6"/>
    <w:multiLevelType w:val="hybridMultilevel"/>
    <w:tmpl w:val="F0465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D2229C"/>
    <w:multiLevelType w:val="multilevel"/>
    <w:tmpl w:val="EF5E75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3FF7340E"/>
    <w:multiLevelType w:val="hybridMultilevel"/>
    <w:tmpl w:val="AD9CD422"/>
    <w:lvl w:ilvl="0" w:tplc="F4249C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858134C"/>
    <w:multiLevelType w:val="multilevel"/>
    <w:tmpl w:val="87CE4E62"/>
    <w:lvl w:ilvl="0">
      <w:start w:val="1"/>
      <w:numFmt w:val="decimal"/>
      <w:pStyle w:val="1"/>
      <w:lvlText w:val="%1)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</w:abstractNum>
  <w:abstractNum w:abstractNumId="19" w15:restartNumberingAfterBreak="0">
    <w:nsid w:val="5AC33E4E"/>
    <w:multiLevelType w:val="hybridMultilevel"/>
    <w:tmpl w:val="1122A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2D63D3"/>
    <w:multiLevelType w:val="multilevel"/>
    <w:tmpl w:val="BAA258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 w15:restartNumberingAfterBreak="0">
    <w:nsid w:val="60461C63"/>
    <w:multiLevelType w:val="multilevel"/>
    <w:tmpl w:val="7CEE306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 w15:restartNumberingAfterBreak="0">
    <w:nsid w:val="642244B5"/>
    <w:multiLevelType w:val="multilevel"/>
    <w:tmpl w:val="6BA2875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3" w15:restartNumberingAfterBreak="0">
    <w:nsid w:val="6B0866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FB19A0"/>
    <w:multiLevelType w:val="multilevel"/>
    <w:tmpl w:val="34921B2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5" w15:restartNumberingAfterBreak="0">
    <w:nsid w:val="71F465BF"/>
    <w:multiLevelType w:val="hybridMultilevel"/>
    <w:tmpl w:val="75745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F41812"/>
    <w:multiLevelType w:val="multilevel"/>
    <w:tmpl w:val="385C6E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 w15:restartNumberingAfterBreak="0">
    <w:nsid w:val="779F6510"/>
    <w:multiLevelType w:val="multilevel"/>
    <w:tmpl w:val="F06015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none"/>
      <w:lvlText w:val=""/>
      <w:lvlJc w:val="left"/>
      <w:pPr>
        <w:ind w:left="78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8" w15:restartNumberingAfterBreak="0">
    <w:nsid w:val="7A4D3AE3"/>
    <w:multiLevelType w:val="multilevel"/>
    <w:tmpl w:val="8FE48E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9" w15:restartNumberingAfterBreak="0">
    <w:nsid w:val="7C7A29CD"/>
    <w:multiLevelType w:val="multilevel"/>
    <w:tmpl w:val="9D50B36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17"/>
  </w:num>
  <w:num w:numId="2">
    <w:abstractNumId w:val="3"/>
  </w:num>
  <w:num w:numId="3">
    <w:abstractNumId w:val="25"/>
  </w:num>
  <w:num w:numId="4">
    <w:abstractNumId w:val="14"/>
  </w:num>
  <w:num w:numId="5">
    <w:abstractNumId w:val="15"/>
  </w:num>
  <w:num w:numId="6">
    <w:abstractNumId w:val="4"/>
  </w:num>
  <w:num w:numId="7">
    <w:abstractNumId w:val="19"/>
  </w:num>
  <w:num w:numId="8">
    <w:abstractNumId w:val="23"/>
  </w:num>
  <w:num w:numId="9">
    <w:abstractNumId w:val="6"/>
  </w:num>
  <w:num w:numId="10">
    <w:abstractNumId w:val="22"/>
  </w:num>
  <w:num w:numId="11">
    <w:abstractNumId w:val="11"/>
  </w:num>
  <w:num w:numId="12">
    <w:abstractNumId w:val="28"/>
  </w:num>
  <w:num w:numId="13">
    <w:abstractNumId w:val="29"/>
  </w:num>
  <w:num w:numId="14">
    <w:abstractNumId w:val="21"/>
  </w:num>
  <w:num w:numId="15">
    <w:abstractNumId w:val="7"/>
  </w:num>
  <w:num w:numId="16">
    <w:abstractNumId w:val="10"/>
  </w:num>
  <w:num w:numId="17">
    <w:abstractNumId w:val="13"/>
  </w:num>
  <w:num w:numId="18">
    <w:abstractNumId w:val="20"/>
  </w:num>
  <w:num w:numId="19">
    <w:abstractNumId w:val="5"/>
  </w:num>
  <w:num w:numId="20">
    <w:abstractNumId w:val="26"/>
  </w:num>
  <w:num w:numId="21">
    <w:abstractNumId w:val="27"/>
  </w:num>
  <w:num w:numId="22">
    <w:abstractNumId w:val="1"/>
  </w:num>
  <w:num w:numId="23">
    <w:abstractNumId w:val="12"/>
  </w:num>
  <w:num w:numId="24">
    <w:abstractNumId w:val="2"/>
  </w:num>
  <w:num w:numId="25">
    <w:abstractNumId w:val="18"/>
  </w:num>
  <w:num w:numId="26">
    <w:abstractNumId w:val="24"/>
  </w:num>
  <w:num w:numId="27">
    <w:abstractNumId w:val="0"/>
  </w:num>
  <w:num w:numId="28">
    <w:abstractNumId w:val="8"/>
  </w:num>
  <w:num w:numId="29">
    <w:abstractNumId w:val="16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77"/>
    <w:rsid w:val="00001052"/>
    <w:rsid w:val="00005C6F"/>
    <w:rsid w:val="000067C9"/>
    <w:rsid w:val="00007552"/>
    <w:rsid w:val="00017765"/>
    <w:rsid w:val="000211DC"/>
    <w:rsid w:val="00022CD1"/>
    <w:rsid w:val="0002382E"/>
    <w:rsid w:val="00032643"/>
    <w:rsid w:val="00033853"/>
    <w:rsid w:val="000363B4"/>
    <w:rsid w:val="00046B70"/>
    <w:rsid w:val="00050A8A"/>
    <w:rsid w:val="00054C97"/>
    <w:rsid w:val="000613BF"/>
    <w:rsid w:val="00067A3C"/>
    <w:rsid w:val="000728DE"/>
    <w:rsid w:val="000737C0"/>
    <w:rsid w:val="000753F7"/>
    <w:rsid w:val="000755CA"/>
    <w:rsid w:val="00076CB5"/>
    <w:rsid w:val="00081D3B"/>
    <w:rsid w:val="000876E5"/>
    <w:rsid w:val="00094EDE"/>
    <w:rsid w:val="000955C4"/>
    <w:rsid w:val="000B10EF"/>
    <w:rsid w:val="000B43E0"/>
    <w:rsid w:val="000C077D"/>
    <w:rsid w:val="000C2F5E"/>
    <w:rsid w:val="000C6F0C"/>
    <w:rsid w:val="000E1F97"/>
    <w:rsid w:val="000E2060"/>
    <w:rsid w:val="000E5EBA"/>
    <w:rsid w:val="000F1194"/>
    <w:rsid w:val="000F785A"/>
    <w:rsid w:val="00107444"/>
    <w:rsid w:val="00107CC0"/>
    <w:rsid w:val="00125547"/>
    <w:rsid w:val="0012765F"/>
    <w:rsid w:val="00133F27"/>
    <w:rsid w:val="0014209F"/>
    <w:rsid w:val="00142614"/>
    <w:rsid w:val="00142B74"/>
    <w:rsid w:val="00146F76"/>
    <w:rsid w:val="0014708C"/>
    <w:rsid w:val="001531F2"/>
    <w:rsid w:val="00155617"/>
    <w:rsid w:val="00160D55"/>
    <w:rsid w:val="00165008"/>
    <w:rsid w:val="00170099"/>
    <w:rsid w:val="00174B65"/>
    <w:rsid w:val="001750E4"/>
    <w:rsid w:val="00184587"/>
    <w:rsid w:val="001874B5"/>
    <w:rsid w:val="00191C8E"/>
    <w:rsid w:val="0019677A"/>
    <w:rsid w:val="00196F12"/>
    <w:rsid w:val="00197B6C"/>
    <w:rsid w:val="001A1B08"/>
    <w:rsid w:val="001A295B"/>
    <w:rsid w:val="001A4236"/>
    <w:rsid w:val="001B11ED"/>
    <w:rsid w:val="001B6636"/>
    <w:rsid w:val="001D49DA"/>
    <w:rsid w:val="001E0A3C"/>
    <w:rsid w:val="001E4FAE"/>
    <w:rsid w:val="001E6C5E"/>
    <w:rsid w:val="001E7CC5"/>
    <w:rsid w:val="001F0D83"/>
    <w:rsid w:val="00205AD7"/>
    <w:rsid w:val="002068CC"/>
    <w:rsid w:val="00214BD4"/>
    <w:rsid w:val="00216BEF"/>
    <w:rsid w:val="00216DD8"/>
    <w:rsid w:val="002176A0"/>
    <w:rsid w:val="002359A3"/>
    <w:rsid w:val="00251151"/>
    <w:rsid w:val="00251F6C"/>
    <w:rsid w:val="00265B9C"/>
    <w:rsid w:val="00274730"/>
    <w:rsid w:val="00276172"/>
    <w:rsid w:val="002808DC"/>
    <w:rsid w:val="0029186C"/>
    <w:rsid w:val="0029258A"/>
    <w:rsid w:val="00297D5E"/>
    <w:rsid w:val="00297D80"/>
    <w:rsid w:val="002A17C4"/>
    <w:rsid w:val="002A2214"/>
    <w:rsid w:val="002A6778"/>
    <w:rsid w:val="002B057C"/>
    <w:rsid w:val="002C0CD8"/>
    <w:rsid w:val="002C5ADC"/>
    <w:rsid w:val="002D1F6C"/>
    <w:rsid w:val="002E3217"/>
    <w:rsid w:val="002E34AA"/>
    <w:rsid w:val="002F0D6D"/>
    <w:rsid w:val="002F17E5"/>
    <w:rsid w:val="002F2D0E"/>
    <w:rsid w:val="003014A1"/>
    <w:rsid w:val="0030661E"/>
    <w:rsid w:val="0031272D"/>
    <w:rsid w:val="00315D1A"/>
    <w:rsid w:val="003169E3"/>
    <w:rsid w:val="00322B31"/>
    <w:rsid w:val="00326ED7"/>
    <w:rsid w:val="00331E60"/>
    <w:rsid w:val="00332EE7"/>
    <w:rsid w:val="0033337A"/>
    <w:rsid w:val="0033616D"/>
    <w:rsid w:val="00336728"/>
    <w:rsid w:val="00340D67"/>
    <w:rsid w:val="0034128B"/>
    <w:rsid w:val="0034573C"/>
    <w:rsid w:val="003518D7"/>
    <w:rsid w:val="003602C5"/>
    <w:rsid w:val="00371F56"/>
    <w:rsid w:val="00380A80"/>
    <w:rsid w:val="00381322"/>
    <w:rsid w:val="0038733A"/>
    <w:rsid w:val="00391A28"/>
    <w:rsid w:val="00395EC8"/>
    <w:rsid w:val="00397EC1"/>
    <w:rsid w:val="003A45DF"/>
    <w:rsid w:val="003A689B"/>
    <w:rsid w:val="003B18B4"/>
    <w:rsid w:val="003B2E16"/>
    <w:rsid w:val="003B3BD7"/>
    <w:rsid w:val="003B5CBC"/>
    <w:rsid w:val="003B7434"/>
    <w:rsid w:val="003C016E"/>
    <w:rsid w:val="003C0E62"/>
    <w:rsid w:val="003C3E58"/>
    <w:rsid w:val="003C48D5"/>
    <w:rsid w:val="003D7A15"/>
    <w:rsid w:val="003E01DA"/>
    <w:rsid w:val="003E1C5A"/>
    <w:rsid w:val="003E3FF4"/>
    <w:rsid w:val="003E4B5E"/>
    <w:rsid w:val="003E7B14"/>
    <w:rsid w:val="003F014E"/>
    <w:rsid w:val="003F2338"/>
    <w:rsid w:val="004016B5"/>
    <w:rsid w:val="00404A0D"/>
    <w:rsid w:val="00411635"/>
    <w:rsid w:val="00412030"/>
    <w:rsid w:val="00421124"/>
    <w:rsid w:val="00421442"/>
    <w:rsid w:val="0042389B"/>
    <w:rsid w:val="004242B9"/>
    <w:rsid w:val="0042481E"/>
    <w:rsid w:val="004316AD"/>
    <w:rsid w:val="00440CEB"/>
    <w:rsid w:val="00442F61"/>
    <w:rsid w:val="00445EF3"/>
    <w:rsid w:val="004470CF"/>
    <w:rsid w:val="004555A6"/>
    <w:rsid w:val="00471128"/>
    <w:rsid w:val="004716F2"/>
    <w:rsid w:val="00473925"/>
    <w:rsid w:val="00477343"/>
    <w:rsid w:val="00483419"/>
    <w:rsid w:val="00484629"/>
    <w:rsid w:val="00491B33"/>
    <w:rsid w:val="00491D33"/>
    <w:rsid w:val="00494FEF"/>
    <w:rsid w:val="00496298"/>
    <w:rsid w:val="004A0C34"/>
    <w:rsid w:val="004A15CA"/>
    <w:rsid w:val="004A3706"/>
    <w:rsid w:val="004A4FA7"/>
    <w:rsid w:val="004A776B"/>
    <w:rsid w:val="004B2A0D"/>
    <w:rsid w:val="004B5C06"/>
    <w:rsid w:val="004C14E3"/>
    <w:rsid w:val="004C52DA"/>
    <w:rsid w:val="004D70BB"/>
    <w:rsid w:val="004E4CA0"/>
    <w:rsid w:val="004E72D8"/>
    <w:rsid w:val="004E77EE"/>
    <w:rsid w:val="004F30AC"/>
    <w:rsid w:val="004F728F"/>
    <w:rsid w:val="0050022B"/>
    <w:rsid w:val="00501F7F"/>
    <w:rsid w:val="00503B3F"/>
    <w:rsid w:val="00511EC1"/>
    <w:rsid w:val="00515D3C"/>
    <w:rsid w:val="00521700"/>
    <w:rsid w:val="005232C0"/>
    <w:rsid w:val="00524A3F"/>
    <w:rsid w:val="00525AFE"/>
    <w:rsid w:val="0052663A"/>
    <w:rsid w:val="00531EA9"/>
    <w:rsid w:val="0053766E"/>
    <w:rsid w:val="00544DA0"/>
    <w:rsid w:val="00552941"/>
    <w:rsid w:val="00552E9C"/>
    <w:rsid w:val="005649FD"/>
    <w:rsid w:val="00564FB1"/>
    <w:rsid w:val="00566E33"/>
    <w:rsid w:val="00570FAF"/>
    <w:rsid w:val="00571414"/>
    <w:rsid w:val="005732F4"/>
    <w:rsid w:val="00576F41"/>
    <w:rsid w:val="00582311"/>
    <w:rsid w:val="00582E0D"/>
    <w:rsid w:val="00585B8A"/>
    <w:rsid w:val="005958F3"/>
    <w:rsid w:val="005A1C30"/>
    <w:rsid w:val="005B1F9E"/>
    <w:rsid w:val="005B5660"/>
    <w:rsid w:val="005C4FBE"/>
    <w:rsid w:val="005D37EE"/>
    <w:rsid w:val="005D4D21"/>
    <w:rsid w:val="005E49C7"/>
    <w:rsid w:val="005E61CF"/>
    <w:rsid w:val="005F2F82"/>
    <w:rsid w:val="005F7875"/>
    <w:rsid w:val="005F7D6C"/>
    <w:rsid w:val="005F7F15"/>
    <w:rsid w:val="00605005"/>
    <w:rsid w:val="00611117"/>
    <w:rsid w:val="00612B14"/>
    <w:rsid w:val="006140C8"/>
    <w:rsid w:val="006146A7"/>
    <w:rsid w:val="00614703"/>
    <w:rsid w:val="0061644A"/>
    <w:rsid w:val="006237F4"/>
    <w:rsid w:val="00630B5A"/>
    <w:rsid w:val="00632F9F"/>
    <w:rsid w:val="00636A4B"/>
    <w:rsid w:val="00653C99"/>
    <w:rsid w:val="0065423D"/>
    <w:rsid w:val="006549FD"/>
    <w:rsid w:val="00663318"/>
    <w:rsid w:val="00670887"/>
    <w:rsid w:val="006726CC"/>
    <w:rsid w:val="006734BD"/>
    <w:rsid w:val="006761D0"/>
    <w:rsid w:val="00677B7C"/>
    <w:rsid w:val="00682B16"/>
    <w:rsid w:val="00684177"/>
    <w:rsid w:val="00685126"/>
    <w:rsid w:val="00695E80"/>
    <w:rsid w:val="006A0C12"/>
    <w:rsid w:val="006A0EA6"/>
    <w:rsid w:val="006A22C7"/>
    <w:rsid w:val="006A3DF7"/>
    <w:rsid w:val="006B2771"/>
    <w:rsid w:val="006B434A"/>
    <w:rsid w:val="006B74E2"/>
    <w:rsid w:val="006C0F07"/>
    <w:rsid w:val="006C410E"/>
    <w:rsid w:val="006D43A7"/>
    <w:rsid w:val="006D6A4A"/>
    <w:rsid w:val="006E0671"/>
    <w:rsid w:val="006E5C49"/>
    <w:rsid w:val="006F10CE"/>
    <w:rsid w:val="006F52C2"/>
    <w:rsid w:val="006F72E4"/>
    <w:rsid w:val="006F7BB8"/>
    <w:rsid w:val="00705224"/>
    <w:rsid w:val="00707F13"/>
    <w:rsid w:val="0071176D"/>
    <w:rsid w:val="00712DC3"/>
    <w:rsid w:val="007134BB"/>
    <w:rsid w:val="007136A0"/>
    <w:rsid w:val="00713A61"/>
    <w:rsid w:val="0071708F"/>
    <w:rsid w:val="0072191E"/>
    <w:rsid w:val="007239FC"/>
    <w:rsid w:val="00740441"/>
    <w:rsid w:val="007412AE"/>
    <w:rsid w:val="00752272"/>
    <w:rsid w:val="007558F6"/>
    <w:rsid w:val="00757796"/>
    <w:rsid w:val="0076020D"/>
    <w:rsid w:val="00761794"/>
    <w:rsid w:val="00762F8D"/>
    <w:rsid w:val="007719B3"/>
    <w:rsid w:val="007814DF"/>
    <w:rsid w:val="00783E3E"/>
    <w:rsid w:val="007843D2"/>
    <w:rsid w:val="00794496"/>
    <w:rsid w:val="007A0187"/>
    <w:rsid w:val="007A072A"/>
    <w:rsid w:val="007B4B61"/>
    <w:rsid w:val="007C25DB"/>
    <w:rsid w:val="007C7CC7"/>
    <w:rsid w:val="007D03C8"/>
    <w:rsid w:val="007D1763"/>
    <w:rsid w:val="007D27DB"/>
    <w:rsid w:val="007D4D48"/>
    <w:rsid w:val="007D5A44"/>
    <w:rsid w:val="007E5238"/>
    <w:rsid w:val="007F48A3"/>
    <w:rsid w:val="0080121E"/>
    <w:rsid w:val="0080378B"/>
    <w:rsid w:val="00803E94"/>
    <w:rsid w:val="0080768E"/>
    <w:rsid w:val="00817D93"/>
    <w:rsid w:val="00824880"/>
    <w:rsid w:val="00826D90"/>
    <w:rsid w:val="008362AC"/>
    <w:rsid w:val="0084528F"/>
    <w:rsid w:val="00850C53"/>
    <w:rsid w:val="00860F41"/>
    <w:rsid w:val="0086280B"/>
    <w:rsid w:val="00870AC9"/>
    <w:rsid w:val="00870E06"/>
    <w:rsid w:val="00875406"/>
    <w:rsid w:val="00875CB2"/>
    <w:rsid w:val="00875E2C"/>
    <w:rsid w:val="00880EF5"/>
    <w:rsid w:val="00897D01"/>
    <w:rsid w:val="008A239F"/>
    <w:rsid w:val="008A4EB5"/>
    <w:rsid w:val="008B4D21"/>
    <w:rsid w:val="008B5504"/>
    <w:rsid w:val="008C0417"/>
    <w:rsid w:val="008C079E"/>
    <w:rsid w:val="008C46CD"/>
    <w:rsid w:val="008C48B7"/>
    <w:rsid w:val="008C4E46"/>
    <w:rsid w:val="008E10CC"/>
    <w:rsid w:val="008E34F0"/>
    <w:rsid w:val="008E3FE9"/>
    <w:rsid w:val="008E6CBE"/>
    <w:rsid w:val="008F5282"/>
    <w:rsid w:val="008F582D"/>
    <w:rsid w:val="008F6942"/>
    <w:rsid w:val="00912285"/>
    <w:rsid w:val="00941000"/>
    <w:rsid w:val="00941D45"/>
    <w:rsid w:val="009438C2"/>
    <w:rsid w:val="00946C3A"/>
    <w:rsid w:val="00951C6E"/>
    <w:rsid w:val="00953773"/>
    <w:rsid w:val="00963E9A"/>
    <w:rsid w:val="00964AE3"/>
    <w:rsid w:val="00976F53"/>
    <w:rsid w:val="00982000"/>
    <w:rsid w:val="00982245"/>
    <w:rsid w:val="0098256C"/>
    <w:rsid w:val="00982C77"/>
    <w:rsid w:val="009831E0"/>
    <w:rsid w:val="0099603F"/>
    <w:rsid w:val="009A22A0"/>
    <w:rsid w:val="009B1C39"/>
    <w:rsid w:val="009B2A40"/>
    <w:rsid w:val="009B463B"/>
    <w:rsid w:val="009B51D4"/>
    <w:rsid w:val="009C009F"/>
    <w:rsid w:val="009C1700"/>
    <w:rsid w:val="009C7F07"/>
    <w:rsid w:val="009D4148"/>
    <w:rsid w:val="009E0D97"/>
    <w:rsid w:val="009E6A54"/>
    <w:rsid w:val="009E7824"/>
    <w:rsid w:val="009F0303"/>
    <w:rsid w:val="009F13CA"/>
    <w:rsid w:val="009F19F7"/>
    <w:rsid w:val="009F4142"/>
    <w:rsid w:val="00A01CFC"/>
    <w:rsid w:val="00A11170"/>
    <w:rsid w:val="00A1289F"/>
    <w:rsid w:val="00A15077"/>
    <w:rsid w:val="00A20EB3"/>
    <w:rsid w:val="00A21557"/>
    <w:rsid w:val="00A26147"/>
    <w:rsid w:val="00A27071"/>
    <w:rsid w:val="00A30BA7"/>
    <w:rsid w:val="00A30D86"/>
    <w:rsid w:val="00A32E73"/>
    <w:rsid w:val="00A338E2"/>
    <w:rsid w:val="00A43D9A"/>
    <w:rsid w:val="00A66E79"/>
    <w:rsid w:val="00A71C4A"/>
    <w:rsid w:val="00A726A9"/>
    <w:rsid w:val="00A90439"/>
    <w:rsid w:val="00A90886"/>
    <w:rsid w:val="00A97230"/>
    <w:rsid w:val="00AA59B7"/>
    <w:rsid w:val="00AB1423"/>
    <w:rsid w:val="00AB2AA2"/>
    <w:rsid w:val="00AB39DE"/>
    <w:rsid w:val="00AB6539"/>
    <w:rsid w:val="00AC146A"/>
    <w:rsid w:val="00AD132F"/>
    <w:rsid w:val="00AE3C43"/>
    <w:rsid w:val="00AF03E9"/>
    <w:rsid w:val="00AF18CE"/>
    <w:rsid w:val="00AF222B"/>
    <w:rsid w:val="00AF36F6"/>
    <w:rsid w:val="00B015E5"/>
    <w:rsid w:val="00B01FA1"/>
    <w:rsid w:val="00B1533A"/>
    <w:rsid w:val="00B158CA"/>
    <w:rsid w:val="00B159C2"/>
    <w:rsid w:val="00B15AC7"/>
    <w:rsid w:val="00B15CF6"/>
    <w:rsid w:val="00B16020"/>
    <w:rsid w:val="00B25A56"/>
    <w:rsid w:val="00B324BC"/>
    <w:rsid w:val="00B33F19"/>
    <w:rsid w:val="00B4161E"/>
    <w:rsid w:val="00B47E2F"/>
    <w:rsid w:val="00B50289"/>
    <w:rsid w:val="00B61C4A"/>
    <w:rsid w:val="00B63B3D"/>
    <w:rsid w:val="00B643A1"/>
    <w:rsid w:val="00B71B8C"/>
    <w:rsid w:val="00B730A1"/>
    <w:rsid w:val="00B75CFC"/>
    <w:rsid w:val="00B9490C"/>
    <w:rsid w:val="00B95F54"/>
    <w:rsid w:val="00BB096D"/>
    <w:rsid w:val="00BB0E7F"/>
    <w:rsid w:val="00BB34CF"/>
    <w:rsid w:val="00BB7C33"/>
    <w:rsid w:val="00BC76B0"/>
    <w:rsid w:val="00BD12F4"/>
    <w:rsid w:val="00BD3E39"/>
    <w:rsid w:val="00BE4A55"/>
    <w:rsid w:val="00BE6AFD"/>
    <w:rsid w:val="00BE6B20"/>
    <w:rsid w:val="00BE742B"/>
    <w:rsid w:val="00BF6211"/>
    <w:rsid w:val="00C16D7E"/>
    <w:rsid w:val="00C329C8"/>
    <w:rsid w:val="00C41209"/>
    <w:rsid w:val="00C43347"/>
    <w:rsid w:val="00C45641"/>
    <w:rsid w:val="00C53701"/>
    <w:rsid w:val="00C62A1D"/>
    <w:rsid w:val="00C67468"/>
    <w:rsid w:val="00C70475"/>
    <w:rsid w:val="00C71339"/>
    <w:rsid w:val="00C71B8A"/>
    <w:rsid w:val="00C74E86"/>
    <w:rsid w:val="00C8095E"/>
    <w:rsid w:val="00C87476"/>
    <w:rsid w:val="00C95348"/>
    <w:rsid w:val="00C9596E"/>
    <w:rsid w:val="00CA3E97"/>
    <w:rsid w:val="00CA50D7"/>
    <w:rsid w:val="00CA7762"/>
    <w:rsid w:val="00CB1DC0"/>
    <w:rsid w:val="00CC211C"/>
    <w:rsid w:val="00CD2DFE"/>
    <w:rsid w:val="00CD534A"/>
    <w:rsid w:val="00CD68A0"/>
    <w:rsid w:val="00CE0357"/>
    <w:rsid w:val="00CE1C10"/>
    <w:rsid w:val="00CE5ACF"/>
    <w:rsid w:val="00CF75E7"/>
    <w:rsid w:val="00CF7F95"/>
    <w:rsid w:val="00D078CE"/>
    <w:rsid w:val="00D32ECD"/>
    <w:rsid w:val="00D339F8"/>
    <w:rsid w:val="00D36E92"/>
    <w:rsid w:val="00D37002"/>
    <w:rsid w:val="00D415B4"/>
    <w:rsid w:val="00D43041"/>
    <w:rsid w:val="00D449D5"/>
    <w:rsid w:val="00D468CE"/>
    <w:rsid w:val="00D4707A"/>
    <w:rsid w:val="00D60F2A"/>
    <w:rsid w:val="00D623E4"/>
    <w:rsid w:val="00D708F6"/>
    <w:rsid w:val="00D70FFF"/>
    <w:rsid w:val="00D72D1C"/>
    <w:rsid w:val="00D72DBF"/>
    <w:rsid w:val="00D734DA"/>
    <w:rsid w:val="00D75B83"/>
    <w:rsid w:val="00D8001E"/>
    <w:rsid w:val="00D85B78"/>
    <w:rsid w:val="00D9055A"/>
    <w:rsid w:val="00D91C1D"/>
    <w:rsid w:val="00D939A4"/>
    <w:rsid w:val="00DA20A7"/>
    <w:rsid w:val="00DB5583"/>
    <w:rsid w:val="00DB6AA3"/>
    <w:rsid w:val="00DC51CB"/>
    <w:rsid w:val="00DC5A73"/>
    <w:rsid w:val="00DC6AED"/>
    <w:rsid w:val="00DC7565"/>
    <w:rsid w:val="00DD5A2F"/>
    <w:rsid w:val="00DD7AAC"/>
    <w:rsid w:val="00DE43DC"/>
    <w:rsid w:val="00DE5BB3"/>
    <w:rsid w:val="00DE76CE"/>
    <w:rsid w:val="00DF2374"/>
    <w:rsid w:val="00DF2C81"/>
    <w:rsid w:val="00DF4F35"/>
    <w:rsid w:val="00E008BD"/>
    <w:rsid w:val="00E029ED"/>
    <w:rsid w:val="00E07A53"/>
    <w:rsid w:val="00E1049C"/>
    <w:rsid w:val="00E1532D"/>
    <w:rsid w:val="00E211B0"/>
    <w:rsid w:val="00E21FB8"/>
    <w:rsid w:val="00E23AD1"/>
    <w:rsid w:val="00E247F2"/>
    <w:rsid w:val="00E279B9"/>
    <w:rsid w:val="00E32142"/>
    <w:rsid w:val="00E33BFF"/>
    <w:rsid w:val="00E3563E"/>
    <w:rsid w:val="00E36453"/>
    <w:rsid w:val="00E369A4"/>
    <w:rsid w:val="00E44063"/>
    <w:rsid w:val="00E457DD"/>
    <w:rsid w:val="00E55272"/>
    <w:rsid w:val="00E630FD"/>
    <w:rsid w:val="00E64E54"/>
    <w:rsid w:val="00E65EBB"/>
    <w:rsid w:val="00E67A06"/>
    <w:rsid w:val="00E70951"/>
    <w:rsid w:val="00E73207"/>
    <w:rsid w:val="00E75215"/>
    <w:rsid w:val="00E75A64"/>
    <w:rsid w:val="00E82096"/>
    <w:rsid w:val="00E859DD"/>
    <w:rsid w:val="00E912D4"/>
    <w:rsid w:val="00E922DD"/>
    <w:rsid w:val="00E947F8"/>
    <w:rsid w:val="00EA2D51"/>
    <w:rsid w:val="00EA31DA"/>
    <w:rsid w:val="00EB0CF3"/>
    <w:rsid w:val="00EB223F"/>
    <w:rsid w:val="00EB25B4"/>
    <w:rsid w:val="00EB5B38"/>
    <w:rsid w:val="00EB626B"/>
    <w:rsid w:val="00EC4687"/>
    <w:rsid w:val="00ED17CA"/>
    <w:rsid w:val="00ED73E0"/>
    <w:rsid w:val="00EE0B6A"/>
    <w:rsid w:val="00EE6541"/>
    <w:rsid w:val="00EF0219"/>
    <w:rsid w:val="00EF116A"/>
    <w:rsid w:val="00EF6C7A"/>
    <w:rsid w:val="00F00814"/>
    <w:rsid w:val="00F12EBC"/>
    <w:rsid w:val="00F1338E"/>
    <w:rsid w:val="00F20884"/>
    <w:rsid w:val="00F214B3"/>
    <w:rsid w:val="00F21516"/>
    <w:rsid w:val="00F21B85"/>
    <w:rsid w:val="00F308F0"/>
    <w:rsid w:val="00F356A4"/>
    <w:rsid w:val="00F3749D"/>
    <w:rsid w:val="00F424F3"/>
    <w:rsid w:val="00F46C68"/>
    <w:rsid w:val="00F533A1"/>
    <w:rsid w:val="00F55F6E"/>
    <w:rsid w:val="00F5743A"/>
    <w:rsid w:val="00F57640"/>
    <w:rsid w:val="00F65D39"/>
    <w:rsid w:val="00F7044C"/>
    <w:rsid w:val="00F7050B"/>
    <w:rsid w:val="00F73FE1"/>
    <w:rsid w:val="00F776EF"/>
    <w:rsid w:val="00F802F8"/>
    <w:rsid w:val="00F95A84"/>
    <w:rsid w:val="00FA023A"/>
    <w:rsid w:val="00FA3EA1"/>
    <w:rsid w:val="00FA53AA"/>
    <w:rsid w:val="00FB0BA0"/>
    <w:rsid w:val="00FB15F5"/>
    <w:rsid w:val="00FB1FD7"/>
    <w:rsid w:val="00FB34E2"/>
    <w:rsid w:val="00FB6BC8"/>
    <w:rsid w:val="00FC5BCA"/>
    <w:rsid w:val="00FC69AA"/>
    <w:rsid w:val="00FD5D74"/>
    <w:rsid w:val="00FD6549"/>
    <w:rsid w:val="00FE1842"/>
    <w:rsid w:val="00FE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435E8"/>
  <w15:docId w15:val="{02DDF1D0-79EF-4D7B-BD00-AF89EA86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B51D4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46C3A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076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076CB5"/>
    <w:rPr>
      <w:rFonts w:ascii="Segoe UI" w:hAnsi="Segoe UI" w:cs="Segoe UI"/>
      <w:sz w:val="18"/>
      <w:szCs w:val="18"/>
    </w:rPr>
  </w:style>
  <w:style w:type="table" w:styleId="a7">
    <w:name w:val="Table Grid"/>
    <w:basedOn w:val="a2"/>
    <w:uiPriority w:val="39"/>
    <w:rsid w:val="00FA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D939A4"/>
  </w:style>
  <w:style w:type="paragraph" w:styleId="aa">
    <w:name w:val="footer"/>
    <w:basedOn w:val="a0"/>
    <w:link w:val="ab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D939A4"/>
  </w:style>
  <w:style w:type="paragraph" w:customStyle="1" w:styleId="12">
    <w:name w:val="Без интервала1"/>
    <w:rsid w:val="00CD534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rsid w:val="00160D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customStyle="1" w:styleId="13">
    <w:name w:val="Сетка таблицы1"/>
    <w:basedOn w:val="a2"/>
    <w:next w:val="a7"/>
    <w:uiPriority w:val="39"/>
    <w:rsid w:val="00F53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 1."/>
    <w:basedOn w:val="a0"/>
    <w:rsid w:val="00E211B0"/>
    <w:pPr>
      <w:numPr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Стиль 1.1."/>
    <w:basedOn w:val="a0"/>
    <w:rsid w:val="00E211B0"/>
    <w:pPr>
      <w:numPr>
        <w:ilvl w:val="1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">
    <w:name w:val="Стиль 1.1.1."/>
    <w:basedOn w:val="a0"/>
    <w:rsid w:val="00E211B0"/>
    <w:pPr>
      <w:numPr>
        <w:ilvl w:val="2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1">
    <w:name w:val="Стиль 1.1.1.1."/>
    <w:basedOn w:val="a0"/>
    <w:rsid w:val="00E211B0"/>
    <w:pPr>
      <w:numPr>
        <w:ilvl w:val="3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0">
    <w:name w:val="Стиль ппп_1)"/>
    <w:basedOn w:val="a0"/>
    <w:qFormat/>
    <w:rsid w:val="00E211B0"/>
    <w:pPr>
      <w:numPr>
        <w:ilvl w:val="4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">
    <w:name w:val="Стиль ппп_а)"/>
    <w:basedOn w:val="a0"/>
    <w:rsid w:val="00E211B0"/>
    <w:pPr>
      <w:numPr>
        <w:ilvl w:val="5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c">
    <w:name w:val="List Paragraph"/>
    <w:basedOn w:val="a0"/>
    <w:uiPriority w:val="34"/>
    <w:qFormat/>
    <w:rsid w:val="00380A80"/>
    <w:pPr>
      <w:ind w:left="720"/>
      <w:contextualSpacing/>
    </w:pPr>
  </w:style>
  <w:style w:type="paragraph" w:styleId="ad">
    <w:name w:val="Body Text Indent"/>
    <w:basedOn w:val="a0"/>
    <w:link w:val="ae"/>
    <w:uiPriority w:val="99"/>
    <w:semiHidden/>
    <w:unhideWhenUsed/>
    <w:rsid w:val="00E75A64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semiHidden/>
    <w:rsid w:val="00E75A64"/>
  </w:style>
  <w:style w:type="character" w:customStyle="1" w:styleId="apple-converted-space">
    <w:name w:val="apple-converted-space"/>
    <w:rsid w:val="00630B5A"/>
  </w:style>
  <w:style w:type="paragraph" w:customStyle="1" w:styleId="14">
    <w:name w:val="Обычный (веб)1"/>
    <w:basedOn w:val="a0"/>
    <w:uiPriority w:val="99"/>
    <w:rsid w:val="00630B5A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2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34B61-20C0-4823-BEB5-98AFD4997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5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Тимофеева Юлия Аркадьевна</cp:lastModifiedBy>
  <cp:revision>90</cp:revision>
  <cp:lastPrinted>2021-10-20T01:08:00Z</cp:lastPrinted>
  <dcterms:created xsi:type="dcterms:W3CDTF">2021-02-20T06:09:00Z</dcterms:created>
  <dcterms:modified xsi:type="dcterms:W3CDTF">2022-01-17T05:31:00Z</dcterms:modified>
</cp:coreProperties>
</file>