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7546" w:rsidRPr="00437546" w:rsidRDefault="00437546" w:rsidP="00437546">
      <w:pPr>
        <w:spacing w:after="0" w:line="315" w:lineRule="atLeast"/>
        <w:ind w:firstLine="708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43754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Уважаемые жители города Усолье-Сибирское</w:t>
      </w:r>
      <w:r w:rsidRPr="005B456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!</w:t>
      </w:r>
    </w:p>
    <w:p w:rsidR="00437546" w:rsidRPr="00437546" w:rsidRDefault="00437546" w:rsidP="00437546">
      <w:pPr>
        <w:spacing w:after="0" w:line="315" w:lineRule="atLeast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37546" w:rsidRDefault="005B4564" w:rsidP="00437546">
      <w:pPr>
        <w:spacing w:after="0" w:line="315" w:lineRule="atLeast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B45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г.</w:t>
      </w:r>
      <w:r w:rsidR="00437546" w:rsidRPr="004375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5B45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Иркутске зарегистрировано два случая с предварительным диагнозом «ботулизм» после употребления соленых грибов, приобретенных в одной из торговых сетей.</w:t>
      </w:r>
      <w:r w:rsidRPr="005B45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5B45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="00437546" w:rsidRPr="004375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</w:t>
      </w:r>
      <w:r w:rsidRPr="005B45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рамках </w:t>
      </w:r>
      <w:proofErr w:type="spellStart"/>
      <w:r w:rsidRPr="005B45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санитарно</w:t>
      </w:r>
      <w:proofErr w:type="spellEnd"/>
      <w:r w:rsidRPr="005B45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- эпидемиологического расследования установлено, что продукция, послужившая (по предварительным данным) причиной случаев </w:t>
      </w:r>
      <w:hyperlink r:id="rId4" w:tgtFrame="_blank" w:history="1">
        <w:r w:rsidRPr="005B4564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ботулизма</w:t>
        </w:r>
      </w:hyperlink>
      <w:r w:rsidRPr="005B45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– «Грузди резаные соленые по домашнему рецепту», изготовитель ИП Кушнерик С.А., Россия, Алтайский край,</w:t>
      </w:r>
    </w:p>
    <w:p w:rsidR="00437546" w:rsidRDefault="005B4564" w:rsidP="00437546">
      <w:pPr>
        <w:spacing w:after="0" w:line="315" w:lineRule="atLeast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B45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с. Волчиха, ул. Степная, 8а, фактический адрес: </w:t>
      </w:r>
    </w:p>
    <w:p w:rsidR="00437546" w:rsidRDefault="005B4564" w:rsidP="00437546">
      <w:pPr>
        <w:spacing w:after="0" w:line="315" w:lineRule="atLeast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B45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Россия, Алтайский край, г. Барнаул, ул. </w:t>
      </w:r>
      <w:proofErr w:type="spellStart"/>
      <w:r w:rsidRPr="005B45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Власихинская</w:t>
      </w:r>
      <w:proofErr w:type="spellEnd"/>
      <w:r w:rsidRPr="005B45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146д оф. 2. </w:t>
      </w:r>
      <w:r w:rsidRPr="005B45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</w:p>
    <w:p w:rsidR="00437546" w:rsidRPr="00437546" w:rsidRDefault="00437546" w:rsidP="00437546">
      <w:pPr>
        <w:spacing w:after="0" w:line="315" w:lineRule="atLeast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B45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Обращаем внимание граждан!</w:t>
      </w:r>
    </w:p>
    <w:p w:rsidR="00437546" w:rsidRPr="00437546" w:rsidRDefault="005B4564" w:rsidP="00437546">
      <w:pPr>
        <w:spacing w:after="0" w:line="315" w:lineRule="atLeast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B45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Если Вы приобрели указанную продукцию, то ее необходимо вернуть</w:t>
      </w:r>
    </w:p>
    <w:p w:rsidR="00903128" w:rsidRDefault="005B4564" w:rsidP="00437546">
      <w:pPr>
        <w:spacing w:after="0" w:line="315" w:lineRule="atLeast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B45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месту приобретения и ни в коем случае не употреблять в пищу</w:t>
      </w:r>
      <w:r w:rsidR="00437546" w:rsidRPr="004375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!</w:t>
      </w:r>
      <w:r w:rsidRPr="005B45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</w:p>
    <w:p w:rsidR="00903128" w:rsidRDefault="005B4564" w:rsidP="00437546">
      <w:pPr>
        <w:spacing w:after="0" w:line="315" w:lineRule="atLeast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B45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 основании выданного Управлением предписания </w:t>
      </w:r>
    </w:p>
    <w:p w:rsidR="005B4564" w:rsidRPr="00437546" w:rsidRDefault="005B4564" w:rsidP="00437546">
      <w:pPr>
        <w:spacing w:after="0" w:line="315" w:lineRule="atLeast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B45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все партии данной продукции</w:t>
      </w:r>
      <w:r w:rsidR="009031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5B45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сняты с реализации. </w:t>
      </w:r>
      <w:r w:rsidRPr="005B45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5B45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Информация по данному факту направлена в Управление Роспотребнадзора по Алтайскому краю для принятия мер к изготовителю продукции. </w:t>
      </w:r>
      <w:r w:rsidRPr="005B45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5B45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Ситуация находится на контроле Управление Роспотребнадзора по Иркутской области.</w:t>
      </w:r>
      <w:r w:rsidR="00437546" w:rsidRPr="004375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437546" w:rsidRPr="005B4564" w:rsidRDefault="00437546" w:rsidP="00437546">
      <w:pPr>
        <w:spacing w:after="0" w:line="315" w:lineRule="atLeast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AC5" w:rsidRDefault="00437546" w:rsidP="00437546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723900" y="5829300"/>
            <wp:positionH relativeFrom="margin">
              <wp:align>left</wp:align>
            </wp:positionH>
            <wp:positionV relativeFrom="paragraph">
              <wp:align>top</wp:align>
            </wp:positionV>
            <wp:extent cx="2209800" cy="3275965"/>
            <wp:effectExtent l="0" t="0" r="0" b="63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327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</w:rPr>
        <w:drawing>
          <wp:inline distT="0" distB="0" distL="0" distR="0" wp14:anchorId="7D4CDEC4" wp14:editId="090AF839">
            <wp:extent cx="2038350" cy="32480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A4B070B" wp14:editId="0B5A1EFF">
            <wp:extent cx="2457450" cy="32099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br w:type="textWrapping" w:clear="all"/>
      </w:r>
    </w:p>
    <w:p w:rsidR="00437546" w:rsidRPr="00437546" w:rsidRDefault="00437546" w:rsidP="00437546">
      <w:pPr>
        <w:rPr>
          <w:sz w:val="28"/>
          <w:szCs w:val="28"/>
        </w:rPr>
      </w:pPr>
    </w:p>
    <w:sectPr w:rsidR="00437546" w:rsidRPr="00437546" w:rsidSect="00437546">
      <w:pgSz w:w="11906" w:h="16838"/>
      <w:pgMar w:top="851" w:right="566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564"/>
    <w:rsid w:val="00437546"/>
    <w:rsid w:val="005B4564"/>
    <w:rsid w:val="00903128"/>
    <w:rsid w:val="00970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E140B"/>
  <w15:chartTrackingRefBased/>
  <w15:docId w15:val="{56A72437-BB36-45C1-AD1F-85D20A696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828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553646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071410">
              <w:marLeft w:val="0"/>
              <w:marRight w:val="0"/>
              <w:marTop w:val="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3354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1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s://t.me/rospotrebnadzor_irkutsk/2010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Лыткина Татьяна Сергеевна</dc:creator>
  <cp:keywords/>
  <dc:description/>
  <cp:lastModifiedBy>Лыткина Татьяна Сергеевна</cp:lastModifiedBy>
  <cp:revision>2</cp:revision>
  <dcterms:created xsi:type="dcterms:W3CDTF">2024-03-26T08:40:00Z</dcterms:created>
  <dcterms:modified xsi:type="dcterms:W3CDTF">2024-03-26T08:40:00Z</dcterms:modified>
</cp:coreProperties>
</file>