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C1F700F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D57D65">
        <w:rPr>
          <w:sz w:val="28"/>
          <w:szCs w:val="28"/>
        </w:rPr>
        <w:t>омсомольский</w:t>
      </w:r>
      <w:r>
        <w:rPr>
          <w:sz w:val="28"/>
          <w:szCs w:val="28"/>
        </w:rPr>
        <w:t xml:space="preserve">, д. </w:t>
      </w:r>
      <w:r w:rsidR="00D57D65">
        <w:rPr>
          <w:sz w:val="28"/>
          <w:szCs w:val="28"/>
        </w:rPr>
        <w:t>10</w:t>
      </w:r>
      <w:r>
        <w:rPr>
          <w:sz w:val="28"/>
          <w:szCs w:val="28"/>
        </w:rPr>
        <w:t xml:space="preserve">, кв. </w:t>
      </w:r>
      <w:r w:rsidR="00D57D65">
        <w:rPr>
          <w:sz w:val="28"/>
          <w:szCs w:val="28"/>
        </w:rPr>
        <w:t>34</w:t>
      </w:r>
      <w:r>
        <w:rPr>
          <w:sz w:val="28"/>
          <w:szCs w:val="28"/>
        </w:rPr>
        <w:t xml:space="preserve">, площадью </w:t>
      </w:r>
      <w:r w:rsidR="004E028C">
        <w:rPr>
          <w:sz w:val="28"/>
          <w:szCs w:val="28"/>
        </w:rPr>
        <w:t>4</w:t>
      </w:r>
      <w:r w:rsidR="00D57D65">
        <w:rPr>
          <w:sz w:val="28"/>
          <w:szCs w:val="28"/>
        </w:rPr>
        <w:t>6,5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D57D65">
        <w:rPr>
          <w:sz w:val="28"/>
          <w:szCs w:val="28"/>
        </w:rPr>
        <w:t>20</w:t>
      </w:r>
      <w:r>
        <w:rPr>
          <w:sz w:val="28"/>
          <w:szCs w:val="28"/>
        </w:rPr>
        <w:t>:</w:t>
      </w:r>
      <w:r w:rsidR="00D57D65">
        <w:rPr>
          <w:sz w:val="28"/>
          <w:szCs w:val="28"/>
        </w:rPr>
        <w:t>3442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D57D65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076DC08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D57D65">
        <w:rPr>
          <w:sz w:val="28"/>
          <w:szCs w:val="28"/>
        </w:rPr>
        <w:t>Пляскина</w:t>
      </w:r>
      <w:proofErr w:type="spellEnd"/>
      <w:r w:rsidR="00D57D65">
        <w:rPr>
          <w:sz w:val="28"/>
          <w:szCs w:val="28"/>
        </w:rPr>
        <w:t xml:space="preserve"> Луиза Александровна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45E416C8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D57D65">
        <w:rPr>
          <w:sz w:val="28"/>
          <w:szCs w:val="28"/>
        </w:rPr>
        <w:t>Пляскиной</w:t>
      </w:r>
      <w:proofErr w:type="spellEnd"/>
      <w:r w:rsidR="00D57D65">
        <w:rPr>
          <w:sz w:val="28"/>
          <w:szCs w:val="28"/>
        </w:rPr>
        <w:t xml:space="preserve"> Л.А</w:t>
      </w:r>
      <w:r w:rsidR="001275EF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4AB52" w14:textId="77777777" w:rsidR="00E34BF1" w:rsidRDefault="00E34BF1" w:rsidP="00D86BDF">
      <w:r>
        <w:separator/>
      </w:r>
    </w:p>
  </w:endnote>
  <w:endnote w:type="continuationSeparator" w:id="0">
    <w:p w14:paraId="3D611EEA" w14:textId="77777777" w:rsidR="00E34BF1" w:rsidRDefault="00E34BF1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14BC7" w14:textId="77777777" w:rsidR="00E34BF1" w:rsidRDefault="00E34BF1" w:rsidP="00D86BDF">
      <w:r>
        <w:separator/>
      </w:r>
    </w:p>
  </w:footnote>
  <w:footnote w:type="continuationSeparator" w:id="0">
    <w:p w14:paraId="29E70281" w14:textId="77777777" w:rsidR="00E34BF1" w:rsidRDefault="00E34BF1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20D1E"/>
    <w:rsid w:val="00C32481"/>
    <w:rsid w:val="00C65607"/>
    <w:rsid w:val="00D14754"/>
    <w:rsid w:val="00D32818"/>
    <w:rsid w:val="00D51FCA"/>
    <w:rsid w:val="00D57D65"/>
    <w:rsid w:val="00D86BDF"/>
    <w:rsid w:val="00DE10E5"/>
    <w:rsid w:val="00E16EB6"/>
    <w:rsid w:val="00E26DA4"/>
    <w:rsid w:val="00E34BF1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2023-11-03T09:20:00Z</dcterms:created>
  <dcterms:modified xsi:type="dcterms:W3CDTF">2023-11-03T09:20:00Z</dcterms:modified>
</cp:coreProperties>
</file>